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Default="00154AEA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Cabana Beach Club 3</w:t>
      </w:r>
      <w:r w:rsidR="00BF4A3A" w:rsidRPr="00154AEA">
        <w:rPr>
          <w:rFonts w:asciiTheme="majorHAnsi" w:hAnsiTheme="majorHAnsi"/>
          <w:b/>
          <w:lang w:val="en-US"/>
        </w:rPr>
        <w:t>*,</w:t>
      </w:r>
      <w:r>
        <w:rPr>
          <w:rFonts w:asciiTheme="majorHAnsi" w:hAnsiTheme="majorHAnsi"/>
          <w:b/>
          <w:lang w:val="en-US"/>
        </w:rPr>
        <w:t xml:space="preserve"> BO</w:t>
      </w:r>
    </w:p>
    <w:p w:rsidR="00154AEA" w:rsidRPr="00154AEA" w:rsidRDefault="00154AEA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154AEA">
        <w:rPr>
          <w:rFonts w:asciiTheme="majorHAnsi" w:hAnsiTheme="majorHAnsi"/>
          <w:b/>
          <w:lang w:val="en-US"/>
        </w:rPr>
        <w:t>www.hotel-violeta7.com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DF0" w:rsidRPr="00E61334">
        <w:rPr>
          <w:rFonts w:asciiTheme="majorHAnsi" w:hAnsiTheme="majorHAnsi"/>
          <w:b/>
        </w:rPr>
        <w:t xml:space="preserve"> </w:t>
      </w:r>
      <w:r w:rsidR="00154AEA">
        <w:rPr>
          <w:rFonts w:asciiTheme="majorHAnsi" w:hAnsiTheme="majorHAnsi"/>
          <w:lang w:val="bg-BG"/>
        </w:rPr>
        <w:t>Несебр, ул. Г. С. Раковски, №30А</w:t>
      </w:r>
      <w:r w:rsidR="00AA7DF0" w:rsidRPr="00E61334">
        <w:rPr>
          <w:rFonts w:asciiTheme="majorHAnsi" w:hAnsiTheme="majorHAnsi"/>
        </w:rPr>
        <w:t xml:space="preserve"> • </w:t>
      </w:r>
      <w:r w:rsidR="00154AEA">
        <w:rPr>
          <w:rFonts w:asciiTheme="majorHAnsi" w:hAnsiTheme="majorHAnsi"/>
          <w:lang w:val="bg-BG"/>
        </w:rPr>
        <w:t>Расстояние до пляжа – 22</w:t>
      </w:r>
      <w:r>
        <w:rPr>
          <w:rFonts w:asciiTheme="majorHAnsi" w:hAnsiTheme="majorHAnsi"/>
          <w:lang w:val="bg-BG"/>
        </w:rPr>
        <w:t>0м</w:t>
      </w:r>
      <w:r w:rsidR="00154AEA">
        <w:rPr>
          <w:rFonts w:asciiTheme="majorHAnsi" w:hAnsiTheme="majorHAnsi"/>
          <w:lang w:val="bg-BG"/>
        </w:rPr>
        <w:t>.</w:t>
      </w:r>
      <w:r w:rsidR="00AA7DF0" w:rsidRPr="00E61334">
        <w:rPr>
          <w:rFonts w:asciiTheme="majorHAnsi" w:hAnsiTheme="majorHAnsi"/>
        </w:rPr>
        <w:t xml:space="preserve"> • </w:t>
      </w:r>
      <w:r w:rsidR="00154AEA">
        <w:rPr>
          <w:rFonts w:asciiTheme="majorHAnsi" w:hAnsiTheme="majorHAnsi"/>
          <w:lang w:val="bg-BG"/>
        </w:rPr>
        <w:t>Расстояние до центра – 15</w:t>
      </w:r>
      <w:r>
        <w:rPr>
          <w:rFonts w:asciiTheme="majorHAnsi" w:hAnsiTheme="majorHAnsi"/>
          <w:lang w:val="bg-BG"/>
        </w:rPr>
        <w:t>00м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</w:t>
      </w:r>
      <w:r w:rsidR="00154AEA">
        <w:rPr>
          <w:rFonts w:asciiTheme="majorHAnsi" w:hAnsiTheme="majorHAnsi"/>
          <w:lang w:val="bg-BG"/>
        </w:rPr>
        <w:t>12</w:t>
      </w:r>
      <w:r>
        <w:rPr>
          <w:rFonts w:asciiTheme="majorHAnsi" w:hAnsiTheme="majorHAnsi"/>
          <w:lang w:val="bg-BG"/>
        </w:rPr>
        <w:t>.</w:t>
      </w:r>
    </w:p>
    <w:p w:rsidR="00BF4A3A" w:rsidRPr="00E0740C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154AEA">
        <w:rPr>
          <w:rFonts w:asciiTheme="majorHAnsi" w:hAnsiTheme="majorHAnsi"/>
          <w:lang w:val="en-US"/>
        </w:rPr>
        <w:t>Sol</w:t>
      </w:r>
      <w:r w:rsidR="00154AEA" w:rsidRPr="00154AEA">
        <w:rPr>
          <w:rFonts w:asciiTheme="majorHAnsi" w:hAnsiTheme="majorHAnsi"/>
        </w:rPr>
        <w:t xml:space="preserve"> </w:t>
      </w:r>
      <w:proofErr w:type="spellStart"/>
      <w:r w:rsidR="00154AEA">
        <w:rPr>
          <w:rFonts w:asciiTheme="majorHAnsi" w:hAnsiTheme="majorHAnsi"/>
          <w:lang w:val="en-US"/>
        </w:rPr>
        <w:t>Nessebar</w:t>
      </w:r>
      <w:proofErr w:type="spellEnd"/>
      <w:r w:rsidR="00154AEA" w:rsidRPr="00154AEA">
        <w:rPr>
          <w:rFonts w:asciiTheme="majorHAnsi" w:hAnsiTheme="majorHAnsi"/>
        </w:rPr>
        <w:t xml:space="preserve"> </w:t>
      </w:r>
      <w:r w:rsidR="00154AEA">
        <w:rPr>
          <w:rFonts w:asciiTheme="majorHAnsi" w:hAnsiTheme="majorHAnsi"/>
          <w:lang w:val="en-US"/>
        </w:rPr>
        <w:t>Resort</w:t>
      </w:r>
      <w:r w:rsidRPr="00E61334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BF4A3A" w:rsidRPr="002D6D9F" w:rsidRDefault="00BF4A3A" w:rsidP="00AA7DF0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154AEA" w:rsidRPr="00154AEA">
        <w:rPr>
          <w:rFonts w:asciiTheme="majorHAnsi" w:hAnsiTheme="majorHAnsi"/>
        </w:rPr>
        <w:t>4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154AEA" w:rsidRPr="00154AEA">
        <w:rPr>
          <w:rFonts w:asciiTheme="majorHAnsi" w:hAnsiTheme="majorHAnsi"/>
        </w:rPr>
        <w:t>1</w:t>
      </w:r>
      <w:r w:rsidR="00AA7DF0" w:rsidRPr="00E61334">
        <w:rPr>
          <w:rFonts w:asciiTheme="majorHAnsi" w:hAnsiTheme="majorHAnsi"/>
        </w:rPr>
        <w:t xml:space="preserve"> • </w:t>
      </w:r>
      <w:r w:rsidR="00154AEA">
        <w:rPr>
          <w:rFonts w:asciiTheme="majorHAnsi" w:hAnsiTheme="majorHAnsi"/>
          <w:lang w:val="bg-BG"/>
        </w:rPr>
        <w:t>Студия</w:t>
      </w:r>
      <w:r>
        <w:rPr>
          <w:rFonts w:asciiTheme="majorHAnsi" w:hAnsiTheme="majorHAnsi"/>
          <w:lang w:val="bg-BG"/>
        </w:rPr>
        <w:t xml:space="preserve"> – </w:t>
      </w:r>
      <w:r w:rsidR="00154AEA">
        <w:rPr>
          <w:rFonts w:asciiTheme="majorHAnsi" w:hAnsiTheme="majorHAnsi"/>
          <w:lang w:val="bg-BG"/>
        </w:rPr>
        <w:t>1</w:t>
      </w:r>
      <w:r w:rsidRPr="00BF4A3A">
        <w:rPr>
          <w:rFonts w:asciiTheme="majorHAnsi" w:hAnsiTheme="majorHAnsi"/>
        </w:rPr>
        <w:t>3</w:t>
      </w:r>
      <w:r w:rsidR="00F44E04">
        <w:rPr>
          <w:rFonts w:asciiTheme="majorHAnsi" w:hAnsiTheme="majorHAnsi"/>
          <w:lang w:val="bg-BG"/>
        </w:rPr>
        <w:t xml:space="preserve"> в т.ч. и с </w:t>
      </w:r>
      <w:r w:rsidR="00154AEA">
        <w:rPr>
          <w:rFonts w:asciiTheme="majorHAnsi" w:hAnsiTheme="majorHAnsi"/>
          <w:lang w:val="bg-BG"/>
        </w:rPr>
        <w:t>кухней</w:t>
      </w:r>
      <w:r>
        <w:rPr>
          <w:rFonts w:asciiTheme="majorHAnsi" w:hAnsiTheme="majorHAnsi"/>
          <w:lang w:val="bg-BG"/>
        </w:rPr>
        <w:t xml:space="preserve"> (</w:t>
      </w:r>
      <w:r w:rsidR="00154AEA">
        <w:rPr>
          <w:rFonts w:asciiTheme="majorHAnsi" w:hAnsiTheme="majorHAnsi"/>
          <w:lang w:val="bg-BG"/>
        </w:rPr>
        <w:t>25-</w:t>
      </w:r>
      <w:r w:rsidR="00F44E04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154AEA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</w:t>
      </w:r>
      <w:r w:rsidRPr="00BF4A3A">
        <w:rPr>
          <w:rFonts w:asciiTheme="majorHAnsi" w:hAnsiTheme="majorHAnsi"/>
        </w:rPr>
        <w:t>3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Апартаменты – </w:t>
      </w:r>
      <w:r w:rsidR="00154AEA">
        <w:rPr>
          <w:rFonts w:asciiTheme="majorHAnsi" w:hAnsiTheme="majorHAnsi"/>
          <w:lang w:val="bg-BG"/>
        </w:rPr>
        <w:t>6</w:t>
      </w:r>
      <w:r w:rsidRPr="00BF4A3A">
        <w:rPr>
          <w:rFonts w:asciiTheme="majorHAnsi" w:hAnsiTheme="majorHAnsi"/>
          <w:lang w:val="bg-BG"/>
        </w:rPr>
        <w:t xml:space="preserve"> </w:t>
      </w:r>
      <w:r w:rsidR="00154AEA">
        <w:rPr>
          <w:rFonts w:asciiTheme="majorHAnsi" w:hAnsiTheme="majorHAnsi"/>
          <w:lang w:val="bg-BG"/>
        </w:rPr>
        <w:t>(</w:t>
      </w:r>
      <w:r w:rsidR="00154AEA" w:rsidRPr="00154AEA">
        <w:rPr>
          <w:rFonts w:asciiTheme="majorHAnsi" w:hAnsiTheme="majorHAnsi"/>
        </w:rPr>
        <w:t>~</w:t>
      </w:r>
      <w:r w:rsidR="00154AEA">
        <w:rPr>
          <w:rFonts w:asciiTheme="majorHAnsi" w:hAnsiTheme="majorHAnsi"/>
          <w:lang w:val="bg-BG"/>
        </w:rPr>
        <w:t xml:space="preserve">55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="00154AEA">
        <w:rPr>
          <w:rFonts w:asciiTheme="majorHAnsi" w:hAnsiTheme="majorHAnsi"/>
          <w:lang w:val="bg-BG"/>
        </w:rPr>
        <w:t>3</w:t>
      </w:r>
      <w:r w:rsidRPr="00BF4A3A">
        <w:rPr>
          <w:rFonts w:asciiTheme="majorHAnsi" w:hAnsiTheme="majorHAnsi"/>
          <w:lang w:val="bg-BG"/>
        </w:rPr>
        <w:t>/</w:t>
      </w:r>
      <w:r w:rsidR="00154AEA">
        <w:rPr>
          <w:rFonts w:asciiTheme="majorHAnsi" w:hAnsiTheme="majorHAnsi"/>
          <w:lang w:val="bg-BG"/>
        </w:rPr>
        <w:t>5</w:t>
      </w:r>
      <w:r w:rsidR="00AA7DF0" w:rsidRPr="00E61334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="00AA7DF0" w:rsidRPr="00E61334">
        <w:rPr>
          <w:rFonts w:asciiTheme="majorHAnsi" w:hAnsiTheme="majorHAnsi"/>
        </w:rPr>
        <w:t xml:space="preserve"> • </w:t>
      </w:r>
      <w:r w:rsidR="00154AEA">
        <w:rPr>
          <w:rFonts w:asciiTheme="majorHAnsi" w:hAnsiTheme="majorHAnsi"/>
          <w:lang w:val="bg-BG"/>
        </w:rPr>
        <w:t xml:space="preserve">Размещение с питомцами – до 3 </w:t>
      </w:r>
      <w:r w:rsidR="00E61334">
        <w:rPr>
          <w:rFonts w:asciiTheme="majorHAnsi" w:hAnsiTheme="majorHAnsi"/>
          <w:lang w:val="bg-BG"/>
        </w:rPr>
        <w:t>кг.</w:t>
      </w:r>
      <w:r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Магазины.</w:t>
      </w:r>
    </w:p>
    <w:p w:rsidR="00BF4A3A" w:rsidRP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Rent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154AEA" w:rsidRPr="00154AEA">
        <w:rPr>
          <w:rFonts w:asciiTheme="majorHAnsi" w:hAnsiTheme="majorHAnsi"/>
          <w:lang w:val="en-US"/>
        </w:rPr>
        <w:t xml:space="preserve"> •</w:t>
      </w:r>
      <w:r w:rsidR="00154AEA">
        <w:rPr>
          <w:rFonts w:asciiTheme="majorHAnsi" w:hAnsiTheme="majorHAnsi"/>
          <w:lang w:val="bg-BG"/>
        </w:rPr>
        <w:t xml:space="preserve"> Утюг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• </w:t>
      </w:r>
      <w:r w:rsidR="00F204AA">
        <w:rPr>
          <w:rFonts w:asciiTheme="majorHAnsi" w:hAnsiTheme="majorHAnsi"/>
          <w:lang w:val="bg-BG"/>
        </w:rPr>
        <w:t xml:space="preserve">Интернет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="00AA7DF0" w:rsidRPr="00E61334">
        <w:rPr>
          <w:rFonts w:asciiTheme="majorHAnsi" w:hAnsiTheme="majorHAnsi"/>
        </w:rPr>
        <w:t xml:space="preserve"> • </w:t>
      </w:r>
      <w:r w:rsidR="00154AEA">
        <w:rPr>
          <w:rFonts w:asciiTheme="majorHAnsi" w:hAnsiTheme="majorHAnsi"/>
          <w:lang w:val="bg-BG"/>
        </w:rPr>
        <w:t>Балкон или терасса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Дополнительная кровать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Уборка </w:t>
      </w:r>
      <w:r w:rsidR="00154AEA" w:rsidRPr="00E61334">
        <w:rPr>
          <w:rFonts w:asciiTheme="majorHAnsi" w:hAnsiTheme="majorHAnsi"/>
        </w:rPr>
        <w:t xml:space="preserve">• </w:t>
      </w:r>
      <w:r w:rsidR="00154AEA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</w:t>
      </w:r>
      <w:r w:rsidR="00154AEA" w:rsidRPr="00E61334">
        <w:rPr>
          <w:rFonts w:asciiTheme="majorHAnsi" w:hAnsiTheme="majorHAnsi"/>
        </w:rPr>
        <w:t xml:space="preserve">• </w:t>
      </w:r>
      <w:r w:rsidR="00154AEA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На полу – </w:t>
      </w:r>
      <w:r w:rsidR="00154AEA">
        <w:rPr>
          <w:rFonts w:asciiTheme="majorHAnsi" w:hAnsiTheme="majorHAnsi"/>
          <w:lang w:val="bg-BG"/>
        </w:rPr>
        <w:t>ламинат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DF0" w:rsidRPr="00E61334">
        <w:rPr>
          <w:rFonts w:asciiTheme="majorHAnsi" w:hAnsiTheme="majorHAnsi"/>
          <w:b/>
        </w:rPr>
        <w:t xml:space="preserve"> </w:t>
      </w:r>
      <w:r w:rsidR="00154AEA">
        <w:rPr>
          <w:rFonts w:asciiTheme="majorHAnsi" w:hAnsiTheme="majorHAnsi"/>
          <w:lang w:val="bg-BG"/>
        </w:rPr>
        <w:t xml:space="preserve">Душ 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15329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</w:t>
      </w:r>
      <w:r w:rsidR="00154AEA">
        <w:rPr>
          <w:rFonts w:asciiTheme="majorHAnsi" w:hAnsiTheme="majorHAnsi"/>
          <w:lang w:val="bg-BG"/>
        </w:rPr>
        <w:t xml:space="preserve"> </w:t>
      </w:r>
      <w:r w:rsidR="00154AEA" w:rsidRPr="00154AEA">
        <w:rPr>
          <w:rFonts w:asciiTheme="majorHAnsi" w:hAnsiTheme="majorHAnsi"/>
        </w:rPr>
        <w:t>/€/</w:t>
      </w:r>
      <w:r>
        <w:rPr>
          <w:rFonts w:asciiTheme="majorHAnsi" w:hAnsiTheme="majorHAnsi"/>
          <w:lang w:val="bg-BG"/>
        </w:rPr>
        <w:t>.</w:t>
      </w:r>
    </w:p>
    <w:p w:rsidR="005102BD" w:rsidRPr="00154AEA" w:rsidRDefault="00BF4A3A" w:rsidP="00154AEA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–</w:t>
      </w:r>
      <w:r w:rsidR="00154AEA" w:rsidRPr="00154AEA">
        <w:rPr>
          <w:rFonts w:asciiTheme="majorHAnsi" w:hAnsiTheme="majorHAnsi"/>
        </w:rPr>
        <w:t xml:space="preserve"> </w:t>
      </w:r>
      <w:r w:rsidR="00E60DF9">
        <w:rPr>
          <w:rFonts w:asciiTheme="majorHAnsi" w:hAnsiTheme="majorHAnsi"/>
          <w:lang w:val="bg-BG"/>
        </w:rPr>
        <w:t>бесплатно по предварительному заказу</w:t>
      </w:r>
      <w:bookmarkStart w:id="0" w:name="_GoBack"/>
      <w:bookmarkEnd w:id="0"/>
      <w:r w:rsidR="00105B6C">
        <w:rPr>
          <w:rFonts w:asciiTheme="majorHAnsi" w:hAnsiTheme="majorHAnsi"/>
          <w:lang w:val="bg-BG"/>
        </w:rPr>
        <w:t>.</w:t>
      </w:r>
    </w:p>
    <w:sectPr w:rsidR="005102BD" w:rsidRPr="00154A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105B6C"/>
    <w:rsid w:val="00154AEA"/>
    <w:rsid w:val="005102BD"/>
    <w:rsid w:val="00824B19"/>
    <w:rsid w:val="00905EF4"/>
    <w:rsid w:val="00AA7DF0"/>
    <w:rsid w:val="00B26516"/>
    <w:rsid w:val="00BF4A3A"/>
    <w:rsid w:val="00E42216"/>
    <w:rsid w:val="00E60DF9"/>
    <w:rsid w:val="00E61334"/>
    <w:rsid w:val="00F204AA"/>
    <w:rsid w:val="00F44E04"/>
    <w:rsid w:val="00F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Teddykam-Asus</cp:lastModifiedBy>
  <cp:revision>3</cp:revision>
  <dcterms:created xsi:type="dcterms:W3CDTF">2016-02-22T15:05:00Z</dcterms:created>
  <dcterms:modified xsi:type="dcterms:W3CDTF">2017-03-01T15:16:00Z</dcterms:modified>
</cp:coreProperties>
</file>