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64A" w:rsidRPr="00502FC3" w:rsidRDefault="00BE7BA2" w:rsidP="00502FC3">
      <w:pPr>
        <w:shd w:val="clear" w:color="auto" w:fill="FFFFFF"/>
        <w:spacing w:after="0" w:line="240" w:lineRule="auto"/>
        <w:rPr>
          <w:rFonts w:asciiTheme="majorHAnsi" w:hAnsiTheme="majorHAnsi" w:cs="Courier New"/>
          <w:lang w:eastAsia="bg-BG"/>
        </w:rPr>
      </w:pPr>
      <w:proofErr w:type="spellStart"/>
      <w:r w:rsidRPr="00502FC3">
        <w:rPr>
          <w:rFonts w:asciiTheme="majorHAnsi" w:hAnsiTheme="majorHAnsi" w:cs="Courier New"/>
          <w:b/>
          <w:lang w:val="en-US"/>
        </w:rPr>
        <w:t>PrimaSol</w:t>
      </w:r>
      <w:proofErr w:type="spellEnd"/>
      <w:r w:rsidR="00502FC3">
        <w:rPr>
          <w:rFonts w:asciiTheme="majorHAnsi" w:hAnsiTheme="majorHAnsi" w:cs="Courier New"/>
          <w:b/>
        </w:rPr>
        <w:t xml:space="preserve"> </w:t>
      </w:r>
      <w:r w:rsidR="00502FC3">
        <w:rPr>
          <w:rFonts w:asciiTheme="majorHAnsi" w:hAnsiTheme="majorHAnsi" w:cs="Courier New"/>
          <w:b/>
          <w:lang w:val="en-US"/>
        </w:rPr>
        <w:t xml:space="preserve">Ralitsa Superior </w:t>
      </w:r>
      <w:proofErr w:type="spellStart"/>
      <w:r w:rsidR="00502FC3">
        <w:rPr>
          <w:rFonts w:asciiTheme="majorHAnsi" w:hAnsiTheme="majorHAnsi" w:cs="Courier New"/>
          <w:b/>
          <w:lang w:val="en-US"/>
        </w:rPr>
        <w:t>AquaClub</w:t>
      </w:r>
      <w:proofErr w:type="spellEnd"/>
      <w:r w:rsidR="00502FC3">
        <w:rPr>
          <w:rFonts w:asciiTheme="majorHAnsi" w:hAnsiTheme="majorHAnsi" w:cs="Courier New"/>
          <w:b/>
          <w:lang w:val="en-US"/>
        </w:rPr>
        <w:t xml:space="preserve"> </w:t>
      </w:r>
      <w:r w:rsidR="0053764A" w:rsidRPr="00502FC3">
        <w:rPr>
          <w:rFonts w:asciiTheme="majorHAnsi" w:hAnsiTheme="majorHAnsi" w:cs="Courier New"/>
          <w:b/>
        </w:rPr>
        <w:t>4</w:t>
      </w:r>
      <w:r w:rsidR="00502FC3">
        <w:rPr>
          <w:rFonts w:asciiTheme="majorHAnsi" w:hAnsiTheme="majorHAnsi" w:cs="Courier New"/>
          <w:b/>
        </w:rPr>
        <w:t>*</w:t>
      </w:r>
      <w:r w:rsidRPr="00502FC3">
        <w:rPr>
          <w:rFonts w:asciiTheme="majorHAnsi" w:hAnsiTheme="majorHAnsi" w:cs="Courier New"/>
          <w:b/>
        </w:rPr>
        <w:br/>
      </w:r>
      <w:hyperlink r:id="rId6" w:history="1">
        <w:r w:rsidR="0053764A" w:rsidRPr="00502FC3">
          <w:rPr>
            <w:rFonts w:asciiTheme="majorHAnsi" w:hAnsiTheme="majorHAnsi" w:cs="Courier New"/>
            <w:b/>
            <w:lang w:eastAsia="bg-BG"/>
          </w:rPr>
          <w:t>www.complexralitsa.com</w:t>
        </w:r>
      </w:hyperlink>
    </w:p>
    <w:p w:rsidR="0053764A" w:rsidRPr="00502FC3" w:rsidRDefault="0053764A" w:rsidP="00502FC3">
      <w:pPr>
        <w:shd w:val="clear" w:color="auto" w:fill="FFFFFF"/>
        <w:spacing w:after="0" w:line="240" w:lineRule="auto"/>
        <w:jc w:val="both"/>
        <w:rPr>
          <w:rFonts w:asciiTheme="majorHAnsi" w:hAnsiTheme="majorHAnsi" w:cs="Courier New"/>
          <w:lang w:eastAsia="bg-BG"/>
        </w:rPr>
      </w:pPr>
      <w:r w:rsidRPr="00502FC3">
        <w:rPr>
          <w:rFonts w:asciiTheme="majorHAnsi" w:hAnsiTheme="majorHAnsi" w:cs="Courier New"/>
          <w:lang w:eastAsia="bg-BG"/>
        </w:rPr>
        <w:t>GPS: 43.36809° / 28.070401°</w:t>
      </w:r>
    </w:p>
    <w:p w:rsidR="0053764A" w:rsidRPr="00502FC3" w:rsidRDefault="00D04ACA" w:rsidP="00502FC3">
      <w:pPr>
        <w:spacing w:after="0" w:line="276" w:lineRule="auto"/>
        <w:jc w:val="both"/>
        <w:rPr>
          <w:rFonts w:asciiTheme="majorHAnsi" w:eastAsia="Times New Roman" w:hAnsiTheme="majorHAnsi"/>
          <w:lang w:val="ru-RU" w:eastAsia="bg-BG"/>
        </w:rPr>
      </w:pPr>
      <w:r>
        <w:rPr>
          <w:rFonts w:asciiTheme="majorHAnsi" w:hAnsiTheme="majorHAnsi"/>
          <w:b/>
          <w:lang w:val="en-US"/>
        </w:rPr>
        <w:t>Distances</w:t>
      </w:r>
      <w:r w:rsidR="0053764A" w:rsidRPr="00502FC3">
        <w:rPr>
          <w:rFonts w:asciiTheme="majorHAnsi" w:hAnsiTheme="majorHAnsi"/>
          <w:b/>
        </w:rPr>
        <w:t>:</w:t>
      </w:r>
      <w:r w:rsidR="0053764A" w:rsidRPr="00502FC3">
        <w:rPr>
          <w:rFonts w:asciiTheme="majorHAnsi" w:hAnsiTheme="majorHAnsi"/>
          <w:lang w:val="ru-RU"/>
        </w:rPr>
        <w:t xml:space="preserve"> </w:t>
      </w:r>
      <w:r>
        <w:rPr>
          <w:rFonts w:asciiTheme="majorHAnsi" w:eastAsia="Times New Roman" w:hAnsiTheme="majorHAnsi"/>
          <w:lang w:val="en-US" w:eastAsia="bg-BG"/>
        </w:rPr>
        <w:t>Beach</w:t>
      </w:r>
      <w:r w:rsidR="0053764A" w:rsidRPr="00502FC3">
        <w:rPr>
          <w:rFonts w:asciiTheme="majorHAnsi" w:eastAsia="Times New Roman" w:hAnsiTheme="majorHAnsi"/>
          <w:lang w:eastAsia="bg-BG"/>
        </w:rPr>
        <w:t xml:space="preserve"> – 900</w:t>
      </w:r>
      <w:r>
        <w:rPr>
          <w:rFonts w:asciiTheme="majorHAnsi" w:eastAsia="Times New Roman" w:hAnsiTheme="majorHAnsi"/>
          <w:lang w:val="en-US" w:eastAsia="bg-BG"/>
        </w:rPr>
        <w:t>m</w:t>
      </w:r>
      <w:r>
        <w:rPr>
          <w:rFonts w:asciiTheme="majorHAnsi" w:hAnsiTheme="majorHAnsi"/>
        </w:rPr>
        <w:t xml:space="preserve"> </w:t>
      </w:r>
      <w:r w:rsidRPr="00D04ACA">
        <w:rPr>
          <w:rFonts w:asciiTheme="majorHAnsi" w:eastAsia="Times New Roman" w:hAnsiTheme="majorHAnsi"/>
          <w:lang w:val="ru-RU" w:eastAsia="bg-BG"/>
        </w:rPr>
        <w:t xml:space="preserve">• Shopping street – </w:t>
      </w:r>
      <w:r>
        <w:rPr>
          <w:rFonts w:asciiTheme="majorHAnsi" w:eastAsia="Times New Roman" w:hAnsiTheme="majorHAnsi"/>
          <w:lang w:val="en-US" w:eastAsia="bg-BG"/>
        </w:rPr>
        <w:t>500</w:t>
      </w:r>
      <w:r w:rsidRPr="00D04ACA">
        <w:rPr>
          <w:rFonts w:asciiTheme="majorHAnsi" w:eastAsia="Times New Roman" w:hAnsiTheme="majorHAnsi"/>
          <w:lang w:val="ru-RU" w:eastAsia="bg-BG"/>
        </w:rPr>
        <w:t xml:space="preserve">m • Bus station – </w:t>
      </w:r>
      <w:r>
        <w:rPr>
          <w:rFonts w:asciiTheme="majorHAnsi" w:eastAsia="Times New Roman" w:hAnsiTheme="majorHAnsi"/>
          <w:lang w:val="en-US" w:eastAsia="bg-BG"/>
        </w:rPr>
        <w:t>400</w:t>
      </w:r>
      <w:r w:rsidRPr="00D04ACA">
        <w:rPr>
          <w:rFonts w:asciiTheme="majorHAnsi" w:eastAsia="Times New Roman" w:hAnsiTheme="majorHAnsi"/>
          <w:lang w:val="ru-RU" w:eastAsia="bg-BG"/>
        </w:rPr>
        <w:t xml:space="preserve">m • Aqua park “Aqua Mania” – </w:t>
      </w:r>
      <w:r>
        <w:rPr>
          <w:rFonts w:asciiTheme="majorHAnsi" w:eastAsia="Times New Roman" w:hAnsiTheme="majorHAnsi"/>
          <w:lang w:val="en-US" w:eastAsia="bg-BG"/>
        </w:rPr>
        <w:t>0</w:t>
      </w:r>
      <w:r w:rsidRPr="00D04ACA">
        <w:rPr>
          <w:rFonts w:asciiTheme="majorHAnsi" w:eastAsia="Times New Roman" w:hAnsiTheme="majorHAnsi"/>
          <w:lang w:val="ru-RU" w:eastAsia="bg-BG"/>
        </w:rPr>
        <w:t>m.</w:t>
      </w:r>
    </w:p>
    <w:p w:rsidR="001871F4" w:rsidRPr="00D04ACA" w:rsidRDefault="00D04ACA" w:rsidP="00502FC3">
      <w:pPr>
        <w:numPr>
          <w:ilvl w:val="1"/>
          <w:numId w:val="0"/>
        </w:numPr>
        <w:spacing w:after="0"/>
        <w:jc w:val="both"/>
        <w:rPr>
          <w:rFonts w:asciiTheme="majorHAnsi" w:hAnsiTheme="majorHAnsi"/>
          <w:lang w:val="ru-RU"/>
        </w:rPr>
      </w:pPr>
      <w:r w:rsidRPr="00D04ACA">
        <w:rPr>
          <w:rFonts w:asciiTheme="majorHAnsi" w:hAnsiTheme="majorHAnsi"/>
          <w:b/>
          <w:lang w:val="en-US"/>
        </w:rPr>
        <w:t>Hotel</w:t>
      </w:r>
      <w:r w:rsidR="0053764A" w:rsidRPr="00D04ACA">
        <w:rPr>
          <w:rFonts w:asciiTheme="majorHAnsi" w:hAnsiTheme="majorHAnsi"/>
          <w:b/>
          <w:lang w:eastAsia="bg-BG"/>
        </w:rPr>
        <w:t>:</w:t>
      </w:r>
      <w:r w:rsidR="0053764A" w:rsidRPr="00502FC3">
        <w:rPr>
          <w:rFonts w:asciiTheme="majorHAnsi" w:hAnsiTheme="majorHAnsi"/>
          <w:b/>
          <w:lang w:val="ru-RU" w:eastAsia="bg-BG"/>
        </w:rPr>
        <w:t xml:space="preserve"> </w:t>
      </w:r>
      <w:r>
        <w:rPr>
          <w:rFonts w:asciiTheme="majorHAnsi" w:hAnsiTheme="majorHAnsi" w:cs="Courier New"/>
          <w:shd w:val="clear" w:color="auto" w:fill="FFFFFF"/>
          <w:lang w:val="en-US"/>
        </w:rPr>
        <w:t>The hotel is last renovated in 2014</w:t>
      </w:r>
      <w:r w:rsidR="00502FC3" w:rsidRPr="00502FC3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Floors</w:t>
      </w:r>
      <w:r w:rsidR="001871F4" w:rsidRPr="00502FC3">
        <w:rPr>
          <w:rFonts w:asciiTheme="majorHAnsi" w:hAnsiTheme="majorHAnsi"/>
        </w:rPr>
        <w:t xml:space="preserve"> – 4 </w:t>
      </w:r>
      <w:r w:rsidR="0053764A" w:rsidRPr="00502FC3">
        <w:rPr>
          <w:rFonts w:asciiTheme="majorHAnsi" w:hAnsiTheme="majorHAnsi"/>
        </w:rPr>
        <w:t xml:space="preserve">• </w:t>
      </w:r>
      <w:r w:rsidR="0053764A" w:rsidRPr="00502FC3">
        <w:rPr>
          <w:rFonts w:asciiTheme="majorHAnsi" w:hAnsiTheme="majorHAnsi"/>
          <w:lang w:val="en-US" w:eastAsia="bg-BG"/>
        </w:rPr>
        <w:t>DBL</w:t>
      </w:r>
      <w:r w:rsidR="00502FC3" w:rsidRPr="00502FC3">
        <w:rPr>
          <w:rFonts w:asciiTheme="majorHAnsi" w:hAnsiTheme="majorHAnsi"/>
          <w:lang w:val="ru-RU" w:eastAsia="bg-BG"/>
        </w:rPr>
        <w:t xml:space="preserve"> </w:t>
      </w:r>
      <w:r w:rsidR="00502FC3" w:rsidRPr="00502FC3">
        <w:rPr>
          <w:rFonts w:asciiTheme="majorHAnsi" w:hAnsiTheme="majorHAnsi"/>
          <w:lang w:eastAsia="bg-BG"/>
        </w:rPr>
        <w:t>–</w:t>
      </w:r>
      <w:r w:rsidR="0053764A" w:rsidRPr="00502FC3">
        <w:rPr>
          <w:rFonts w:asciiTheme="majorHAnsi" w:hAnsiTheme="majorHAnsi"/>
          <w:lang w:eastAsia="bg-BG"/>
        </w:rPr>
        <w:t xml:space="preserve"> </w:t>
      </w:r>
      <w:r w:rsidR="001871F4" w:rsidRPr="00502FC3">
        <w:rPr>
          <w:rFonts w:asciiTheme="majorHAnsi" w:hAnsiTheme="majorHAnsi"/>
          <w:lang w:eastAsia="bg-BG"/>
        </w:rPr>
        <w:t xml:space="preserve">285 </w:t>
      </w:r>
      <w:r>
        <w:rPr>
          <w:rFonts w:asciiTheme="majorHAnsi" w:hAnsiTheme="majorHAnsi"/>
          <w:lang w:val="en-US" w:eastAsia="bg-BG"/>
        </w:rPr>
        <w:t>rooms</w:t>
      </w:r>
      <w:r w:rsidR="00502FC3" w:rsidRPr="00502FC3">
        <w:rPr>
          <w:rFonts w:asciiTheme="majorHAnsi" w:hAnsiTheme="majorHAnsi"/>
          <w:kern w:val="36"/>
          <w:lang w:val="ru-RU" w:eastAsia="bg-BG"/>
        </w:rPr>
        <w:t>.</w:t>
      </w:r>
    </w:p>
    <w:p w:rsidR="00D5501B" w:rsidRPr="00502FC3" w:rsidRDefault="00D04ACA" w:rsidP="00502FC3">
      <w:pPr>
        <w:spacing w:after="0"/>
        <w:rPr>
          <w:rFonts w:asciiTheme="majorHAnsi" w:hAnsiTheme="majorHAnsi" w:cs="Courier New CYR"/>
          <w:lang w:eastAsia="bg-BG"/>
        </w:rPr>
      </w:pPr>
      <w:r w:rsidRPr="00EF0D3C">
        <w:rPr>
          <w:rFonts w:asciiTheme="majorHAnsi" w:hAnsiTheme="majorHAnsi"/>
          <w:b/>
        </w:rPr>
        <w:t>Reception and hotel facilities:</w:t>
      </w:r>
      <w:r w:rsidRPr="00D04ACA">
        <w:rPr>
          <w:rFonts w:asciiTheme="majorHAnsi" w:hAnsiTheme="majorHAnsi"/>
        </w:rPr>
        <w:t xml:space="preserve"> Information • Visa services  • Post services • Currency exchange • Animation • Main restaurant </w:t>
      </w:r>
      <w:r>
        <w:rPr>
          <w:rFonts w:asciiTheme="majorHAnsi" w:hAnsiTheme="majorHAnsi"/>
          <w:lang w:val="en-US"/>
        </w:rPr>
        <w:t xml:space="preserve">with terrace </w:t>
      </w:r>
      <w:r w:rsidRPr="00D04ACA">
        <w:rPr>
          <w:rFonts w:asciiTheme="majorHAnsi" w:hAnsiTheme="majorHAnsi"/>
        </w:rPr>
        <w:t xml:space="preserve">• Lobby bar </w:t>
      </w:r>
      <w:r w:rsidR="0053764A" w:rsidRPr="00502FC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Snack bar</w:t>
      </w:r>
      <w:r w:rsidR="0053764A" w:rsidRPr="00502FC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Pool bar</w:t>
      </w:r>
      <w:r w:rsidR="0053764A" w:rsidRPr="00502FC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kern w:val="36"/>
          <w:lang w:val="en-US"/>
        </w:rPr>
        <w:t>Outdoor swimming pool kids pool</w:t>
      </w:r>
      <w:r w:rsidR="0053764A" w:rsidRPr="00502FC3">
        <w:rPr>
          <w:rFonts w:asciiTheme="majorHAnsi" w:hAnsiTheme="majorHAnsi"/>
        </w:rPr>
        <w:t xml:space="preserve">  • Wi-Fi </w:t>
      </w:r>
      <w:r>
        <w:rPr>
          <w:rFonts w:asciiTheme="majorHAnsi" w:hAnsiTheme="majorHAnsi"/>
          <w:lang w:val="en-US"/>
        </w:rPr>
        <w:t>Internet</w:t>
      </w:r>
      <w:r w:rsidR="00502FC3" w:rsidRPr="00502FC3">
        <w:rPr>
          <w:rFonts w:asciiTheme="majorHAnsi" w:hAnsiTheme="majorHAnsi"/>
        </w:rPr>
        <w:t xml:space="preserve">/ </w:t>
      </w:r>
      <w:r>
        <w:rPr>
          <w:rFonts w:asciiTheme="majorHAnsi" w:hAnsiTheme="majorHAnsi"/>
          <w:lang w:val="en-US"/>
        </w:rPr>
        <w:t>at the lobby, the beach</w:t>
      </w:r>
      <w:r w:rsidR="00502FC3" w:rsidRPr="00502FC3">
        <w:rPr>
          <w:rFonts w:asciiTheme="majorHAnsi" w:hAnsiTheme="majorHAnsi"/>
        </w:rPr>
        <w:t xml:space="preserve"> /</w:t>
      </w:r>
      <w:r w:rsidR="00D5501B" w:rsidRPr="00502FC3">
        <w:rPr>
          <w:rFonts w:asciiTheme="majorHAnsi" w:hAnsiTheme="majorHAnsi"/>
        </w:rPr>
        <w:t xml:space="preserve"> • </w:t>
      </w:r>
      <w:r>
        <w:rPr>
          <w:rFonts w:asciiTheme="majorHAnsi" w:hAnsiTheme="majorHAnsi" w:cs="Courier New CYR"/>
          <w:lang w:val="en-US" w:eastAsia="bg-BG"/>
        </w:rPr>
        <w:t>Beach towels</w:t>
      </w:r>
      <w:r w:rsidR="00D5501B" w:rsidRPr="00502FC3">
        <w:rPr>
          <w:rFonts w:asciiTheme="majorHAnsi" w:hAnsiTheme="majorHAnsi" w:cs="Courier New"/>
          <w:shd w:val="clear" w:color="auto" w:fill="FFFFFF"/>
          <w:lang w:val="ru-RU"/>
        </w:rPr>
        <w:t xml:space="preserve"> </w:t>
      </w:r>
      <w:r w:rsidR="00D5501B" w:rsidRPr="00502FC3">
        <w:rPr>
          <w:rFonts w:asciiTheme="majorHAnsi" w:hAnsiTheme="majorHAnsi"/>
        </w:rPr>
        <w:t>•</w:t>
      </w:r>
      <w:r w:rsidR="00D5501B" w:rsidRPr="00502FC3">
        <w:rPr>
          <w:rFonts w:asciiTheme="majorHAnsi" w:hAnsiTheme="majorHAnsi" w:cs="Courier New"/>
          <w:shd w:val="clear" w:color="auto" w:fill="FFFFFF"/>
        </w:rPr>
        <w:t xml:space="preserve"> </w:t>
      </w:r>
      <w:r>
        <w:rPr>
          <w:rFonts w:asciiTheme="majorHAnsi" w:hAnsiTheme="majorHAnsi" w:cs="Courier New"/>
          <w:shd w:val="clear" w:color="auto" w:fill="FFFFFF"/>
          <w:lang w:val="en-US"/>
        </w:rPr>
        <w:t>Free access to Aqua park “Aqua Mania”</w:t>
      </w:r>
      <w:r w:rsidR="00D5501B" w:rsidRPr="00502FC3">
        <w:rPr>
          <w:rFonts w:asciiTheme="majorHAnsi" w:hAnsiTheme="majorHAnsi" w:cs="Courier New"/>
          <w:shd w:val="clear" w:color="auto" w:fill="FFFFFF"/>
        </w:rPr>
        <w:t xml:space="preserve"> </w:t>
      </w:r>
      <w:r w:rsidR="00D5501B" w:rsidRPr="00502FC3">
        <w:rPr>
          <w:rFonts w:asciiTheme="majorHAnsi" w:hAnsiTheme="majorHAnsi"/>
        </w:rPr>
        <w:t>•</w:t>
      </w:r>
      <w:r w:rsidR="00D5501B" w:rsidRPr="00502FC3">
        <w:rPr>
          <w:rFonts w:asciiTheme="majorHAnsi" w:hAnsiTheme="majorHAnsi" w:cs="Courier New"/>
          <w:shd w:val="clear" w:color="auto" w:fill="FFFFFF"/>
          <w:lang w:val="ru-RU"/>
        </w:rPr>
        <w:t xml:space="preserve">  </w:t>
      </w:r>
      <w:r>
        <w:rPr>
          <w:rFonts w:asciiTheme="majorHAnsi" w:hAnsiTheme="majorHAnsi" w:cs="Courier New CYR"/>
          <w:lang w:val="en-US" w:eastAsia="bg-BG"/>
        </w:rPr>
        <w:t>Cable Internet in the rooms</w:t>
      </w:r>
      <w:r w:rsidR="00D5501B" w:rsidRPr="00502FC3">
        <w:rPr>
          <w:rFonts w:asciiTheme="majorHAnsi" w:hAnsiTheme="majorHAnsi" w:cs="Courier New CYR"/>
          <w:lang w:eastAsia="bg-BG"/>
        </w:rPr>
        <w:t xml:space="preserve">. </w:t>
      </w:r>
    </w:p>
    <w:p w:rsidR="0053764A" w:rsidRPr="00583547" w:rsidRDefault="00583547" w:rsidP="00502FC3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/>
          <w:lang w:val="en-US" w:eastAsia="bg-BG"/>
        </w:rPr>
      </w:pPr>
      <w:r>
        <w:rPr>
          <w:rFonts w:asciiTheme="majorHAnsi" w:eastAsia="Times New Roman" w:hAnsiTheme="majorHAnsi"/>
          <w:b/>
          <w:lang w:val="en-US" w:eastAsia="bg-BG"/>
        </w:rPr>
        <w:t>Extra payed services</w:t>
      </w:r>
      <w:r w:rsidR="0053764A" w:rsidRPr="00502FC3">
        <w:rPr>
          <w:rFonts w:asciiTheme="majorHAnsi" w:eastAsia="Times New Roman" w:hAnsiTheme="majorHAnsi"/>
          <w:lang w:eastAsia="bg-BG"/>
        </w:rPr>
        <w:t xml:space="preserve">: </w:t>
      </w:r>
      <w:r>
        <w:rPr>
          <w:rFonts w:asciiTheme="majorHAnsi" w:eastAsia="Times New Roman" w:hAnsiTheme="majorHAnsi"/>
          <w:lang w:val="en-US" w:eastAsia="bg-BG"/>
        </w:rPr>
        <w:t>Taxi</w:t>
      </w:r>
      <w:r w:rsidR="0053764A" w:rsidRPr="00502FC3">
        <w:rPr>
          <w:rFonts w:asciiTheme="majorHAnsi" w:eastAsia="Times New Roman" w:hAnsiTheme="majorHAnsi"/>
          <w:lang w:eastAsia="bg-BG"/>
        </w:rPr>
        <w:t xml:space="preserve"> • </w:t>
      </w:r>
      <w:r>
        <w:rPr>
          <w:rFonts w:asciiTheme="majorHAnsi" w:eastAsia="Times New Roman" w:hAnsiTheme="majorHAnsi"/>
          <w:lang w:val="en-US" w:eastAsia="bg-BG"/>
        </w:rPr>
        <w:t>Massage</w:t>
      </w:r>
      <w:r w:rsidR="0053764A" w:rsidRPr="00502FC3">
        <w:rPr>
          <w:rFonts w:asciiTheme="majorHAnsi" w:eastAsia="Times New Roman" w:hAnsiTheme="majorHAnsi"/>
          <w:lang w:eastAsia="bg-BG"/>
        </w:rPr>
        <w:t xml:space="preserve"> • </w:t>
      </w:r>
      <w:r>
        <w:rPr>
          <w:rFonts w:asciiTheme="majorHAnsi" w:eastAsia="Times New Roman" w:hAnsiTheme="majorHAnsi"/>
          <w:lang w:val="en-US" w:eastAsia="bg-BG"/>
        </w:rPr>
        <w:t>Laundry and Ironing</w:t>
      </w:r>
      <w:r w:rsidR="0053764A" w:rsidRPr="00502FC3">
        <w:rPr>
          <w:rFonts w:asciiTheme="majorHAnsi" w:eastAsia="Times New Roman" w:hAnsiTheme="majorHAnsi"/>
          <w:lang w:eastAsia="bg-BG"/>
        </w:rPr>
        <w:t xml:space="preserve"> • </w:t>
      </w:r>
      <w:r>
        <w:rPr>
          <w:rFonts w:asciiTheme="majorHAnsi" w:eastAsia="Times New Roman" w:hAnsiTheme="majorHAnsi"/>
          <w:lang w:val="en-US" w:eastAsia="bg-BG"/>
        </w:rPr>
        <w:t>Internet area</w:t>
      </w:r>
      <w:r w:rsidR="0053764A" w:rsidRPr="00502FC3">
        <w:rPr>
          <w:rFonts w:asciiTheme="majorHAnsi" w:eastAsia="Times New Roman" w:hAnsiTheme="majorHAnsi"/>
          <w:lang w:eastAsia="bg-BG"/>
        </w:rPr>
        <w:t xml:space="preserve"> • </w:t>
      </w:r>
      <w:r>
        <w:rPr>
          <w:rFonts w:asciiTheme="majorHAnsi" w:eastAsia="Times New Roman" w:hAnsiTheme="majorHAnsi"/>
          <w:lang w:val="en-US" w:eastAsia="bg-BG"/>
        </w:rPr>
        <w:t>Business services</w:t>
      </w:r>
      <w:r w:rsidR="0053764A" w:rsidRPr="00502FC3">
        <w:rPr>
          <w:rFonts w:asciiTheme="majorHAnsi" w:eastAsia="Times New Roman" w:hAnsiTheme="majorHAnsi"/>
          <w:lang w:eastAsia="bg-BG"/>
        </w:rPr>
        <w:t xml:space="preserve"> • </w:t>
      </w:r>
      <w:r>
        <w:rPr>
          <w:rFonts w:asciiTheme="majorHAnsi" w:eastAsia="Times New Roman" w:hAnsiTheme="majorHAnsi"/>
          <w:lang w:val="en-US" w:eastAsia="bg-BG"/>
        </w:rPr>
        <w:t>Pets allowed</w:t>
      </w:r>
      <w:r w:rsidR="0053764A" w:rsidRPr="00502FC3">
        <w:rPr>
          <w:rFonts w:asciiTheme="majorHAnsi" w:eastAsia="Times New Roman" w:hAnsiTheme="majorHAnsi"/>
          <w:lang w:eastAsia="bg-BG"/>
        </w:rPr>
        <w:t xml:space="preserve"> • </w:t>
      </w:r>
      <w:r>
        <w:rPr>
          <w:rFonts w:asciiTheme="majorHAnsi" w:eastAsia="Times New Roman" w:hAnsiTheme="majorHAnsi"/>
          <w:lang w:val="en-US" w:eastAsia="bg-BG"/>
        </w:rPr>
        <w:t>Kiosk</w:t>
      </w:r>
      <w:r w:rsidR="0053764A" w:rsidRPr="00502FC3">
        <w:rPr>
          <w:rFonts w:asciiTheme="majorHAnsi" w:eastAsia="Times New Roman" w:hAnsiTheme="majorHAnsi"/>
          <w:lang w:eastAsia="bg-BG"/>
        </w:rPr>
        <w:t xml:space="preserve"> •</w:t>
      </w:r>
      <w:r w:rsidR="00502FC3" w:rsidRPr="00502FC3">
        <w:rPr>
          <w:rFonts w:asciiTheme="majorHAnsi" w:eastAsia="Times New Roman" w:hAnsiTheme="majorHAnsi"/>
          <w:lang w:eastAsia="bg-BG"/>
        </w:rPr>
        <w:t xml:space="preserve"> </w:t>
      </w:r>
      <w:r>
        <w:rPr>
          <w:rFonts w:asciiTheme="majorHAnsi" w:eastAsia="Times New Roman" w:hAnsiTheme="majorHAnsi"/>
          <w:lang w:val="en-US" w:eastAsia="bg-BG"/>
        </w:rPr>
        <w:t>Car rental</w:t>
      </w:r>
      <w:r w:rsidR="0053764A" w:rsidRPr="00502FC3">
        <w:rPr>
          <w:rFonts w:asciiTheme="majorHAnsi" w:eastAsia="Times New Roman" w:hAnsiTheme="majorHAnsi"/>
          <w:lang w:eastAsia="bg-BG"/>
        </w:rPr>
        <w:t xml:space="preserve"> • </w:t>
      </w:r>
      <w:r w:rsidRPr="00583547">
        <w:rPr>
          <w:rFonts w:asciiTheme="majorHAnsi" w:eastAsia="Times New Roman" w:hAnsiTheme="majorHAnsi"/>
          <w:lang w:eastAsia="bg-BG"/>
        </w:rPr>
        <w:t xml:space="preserve">Entertainment (Excursions, Sports activities) </w:t>
      </w:r>
      <w:r w:rsidR="0053764A" w:rsidRPr="00502FC3">
        <w:rPr>
          <w:rFonts w:asciiTheme="majorHAnsi" w:eastAsia="Times New Roman" w:hAnsiTheme="majorHAnsi"/>
          <w:lang w:eastAsia="bg-BG"/>
        </w:rPr>
        <w:t xml:space="preserve">• </w:t>
      </w:r>
      <w:r>
        <w:rPr>
          <w:rFonts w:asciiTheme="majorHAnsi" w:eastAsia="Times New Roman" w:hAnsiTheme="majorHAnsi"/>
          <w:lang w:val="en-US" w:eastAsia="bg-BG"/>
        </w:rPr>
        <w:t>Water sports</w:t>
      </w:r>
      <w:r w:rsidR="0053764A" w:rsidRPr="00502FC3">
        <w:rPr>
          <w:rFonts w:asciiTheme="majorHAnsi" w:eastAsia="Times New Roman" w:hAnsiTheme="majorHAnsi"/>
          <w:lang w:eastAsia="bg-BG"/>
        </w:rPr>
        <w:t xml:space="preserve"> • </w:t>
      </w:r>
      <w:r>
        <w:rPr>
          <w:rFonts w:asciiTheme="majorHAnsi" w:eastAsia="Times New Roman" w:hAnsiTheme="majorHAnsi"/>
          <w:lang w:val="en-US" w:eastAsia="bg-BG"/>
        </w:rPr>
        <w:t>Mini golf</w:t>
      </w:r>
      <w:r w:rsidR="0053764A" w:rsidRPr="00502FC3">
        <w:rPr>
          <w:rFonts w:asciiTheme="majorHAnsi" w:eastAsia="Times New Roman" w:hAnsiTheme="majorHAnsi"/>
          <w:lang w:eastAsia="bg-BG"/>
        </w:rPr>
        <w:t xml:space="preserve"> • </w:t>
      </w:r>
      <w:r>
        <w:rPr>
          <w:rFonts w:asciiTheme="majorHAnsi" w:eastAsia="Times New Roman" w:hAnsiTheme="majorHAnsi"/>
          <w:lang w:val="en-US" w:eastAsia="bg-BG"/>
        </w:rPr>
        <w:t>Riding</w:t>
      </w:r>
      <w:r w:rsidR="0053764A" w:rsidRPr="00502FC3">
        <w:rPr>
          <w:rFonts w:asciiTheme="majorHAnsi" w:eastAsia="Times New Roman" w:hAnsiTheme="majorHAnsi"/>
          <w:lang w:eastAsia="bg-BG"/>
        </w:rPr>
        <w:t xml:space="preserve"> • </w:t>
      </w:r>
      <w:r>
        <w:rPr>
          <w:rFonts w:asciiTheme="majorHAnsi" w:eastAsia="Times New Roman" w:hAnsiTheme="majorHAnsi"/>
          <w:lang w:val="en-US" w:eastAsia="bg-BG"/>
        </w:rPr>
        <w:t>Diving</w:t>
      </w:r>
      <w:r w:rsidR="0053764A" w:rsidRPr="00502FC3">
        <w:rPr>
          <w:rFonts w:asciiTheme="majorHAnsi" w:eastAsia="Times New Roman" w:hAnsiTheme="majorHAnsi"/>
          <w:lang w:eastAsia="bg-BG"/>
        </w:rPr>
        <w:t xml:space="preserve"> • </w:t>
      </w:r>
      <w:r>
        <w:rPr>
          <w:rFonts w:asciiTheme="majorHAnsi" w:eastAsia="Times New Roman" w:hAnsiTheme="majorHAnsi"/>
          <w:lang w:val="en-US" w:eastAsia="bg-BG"/>
        </w:rPr>
        <w:t>Billiard</w:t>
      </w:r>
      <w:r w:rsidR="0053764A" w:rsidRPr="00502FC3">
        <w:rPr>
          <w:rFonts w:asciiTheme="majorHAnsi" w:eastAsia="Times New Roman" w:hAnsiTheme="majorHAnsi"/>
          <w:lang w:eastAsia="bg-BG"/>
        </w:rPr>
        <w:t xml:space="preserve"> • </w:t>
      </w:r>
      <w:r>
        <w:rPr>
          <w:rFonts w:asciiTheme="majorHAnsi" w:eastAsia="Times New Roman" w:hAnsiTheme="majorHAnsi"/>
          <w:lang w:val="en-US" w:eastAsia="bg-BG"/>
        </w:rPr>
        <w:t>Bike rental</w:t>
      </w:r>
      <w:r w:rsidR="0053764A" w:rsidRPr="00502FC3">
        <w:rPr>
          <w:rFonts w:asciiTheme="majorHAnsi" w:eastAsia="Times New Roman" w:hAnsiTheme="majorHAnsi"/>
          <w:lang w:eastAsia="bg-BG"/>
        </w:rPr>
        <w:t xml:space="preserve"> • </w:t>
      </w:r>
      <w:r w:rsidRPr="00604B4E">
        <w:rPr>
          <w:rFonts w:ascii="Cambria" w:eastAsia="Times New Roman" w:hAnsi="Cambria"/>
          <w:lang w:eastAsia="bg-BG"/>
        </w:rPr>
        <w:t>Phaeton riding</w:t>
      </w:r>
      <w:r w:rsidRPr="00502FC3">
        <w:rPr>
          <w:rFonts w:asciiTheme="majorHAnsi" w:eastAsia="Times New Roman" w:hAnsiTheme="majorHAnsi"/>
          <w:lang w:eastAsia="bg-BG"/>
        </w:rPr>
        <w:t xml:space="preserve"> </w:t>
      </w:r>
      <w:r w:rsidR="0053764A" w:rsidRPr="00502FC3">
        <w:rPr>
          <w:rFonts w:asciiTheme="majorHAnsi" w:eastAsia="Times New Roman" w:hAnsiTheme="majorHAnsi"/>
          <w:lang w:eastAsia="bg-BG"/>
        </w:rPr>
        <w:t xml:space="preserve">• </w:t>
      </w:r>
      <w:r>
        <w:rPr>
          <w:rFonts w:asciiTheme="majorHAnsi" w:eastAsia="Times New Roman" w:hAnsiTheme="majorHAnsi"/>
          <w:lang w:val="en-US" w:eastAsia="bg-BG"/>
        </w:rPr>
        <w:t>Attractions.</w:t>
      </w:r>
    </w:p>
    <w:p w:rsidR="0053764A" w:rsidRPr="00502FC3" w:rsidRDefault="00583547" w:rsidP="00502FC3">
      <w:pPr>
        <w:pStyle w:val="ListParagraph"/>
        <w:shd w:val="clear" w:color="auto" w:fill="FFFFFF"/>
        <w:spacing w:after="0"/>
        <w:ind w:left="0"/>
        <w:jc w:val="both"/>
        <w:rPr>
          <w:rFonts w:asciiTheme="majorHAnsi" w:hAnsiTheme="majorHAnsi"/>
          <w:lang w:eastAsia="bg-BG"/>
        </w:rPr>
      </w:pPr>
      <w:r w:rsidRPr="00583547">
        <w:rPr>
          <w:rFonts w:asciiTheme="majorHAnsi" w:hAnsiTheme="majorHAnsi"/>
          <w:b/>
          <w:lang w:val="ru-RU" w:eastAsia="bg-BG"/>
        </w:rPr>
        <w:t xml:space="preserve">Room facilities: </w:t>
      </w:r>
      <w:r w:rsidRPr="00583547">
        <w:rPr>
          <w:rFonts w:asciiTheme="majorHAnsi" w:hAnsiTheme="majorHAnsi"/>
          <w:lang w:val="ru-RU" w:eastAsia="bg-BG"/>
        </w:rPr>
        <w:t>Air conditioner • Phone</w:t>
      </w:r>
      <w:r w:rsidRPr="00583547">
        <w:rPr>
          <w:rFonts w:asciiTheme="majorHAnsi" w:hAnsiTheme="majorHAnsi"/>
          <w:b/>
          <w:lang w:val="ru-RU" w:eastAsia="bg-BG"/>
        </w:rPr>
        <w:t xml:space="preserve"> </w:t>
      </w:r>
      <w:r w:rsidR="00502FC3" w:rsidRPr="00502FC3">
        <w:rPr>
          <w:rFonts w:asciiTheme="majorHAnsi" w:hAnsiTheme="majorHAnsi"/>
        </w:rPr>
        <w:t>• LCD</w:t>
      </w:r>
      <w:r w:rsidR="0053764A" w:rsidRPr="00502FC3">
        <w:rPr>
          <w:rFonts w:asciiTheme="majorHAnsi" w:hAnsiTheme="majorHAnsi"/>
        </w:rPr>
        <w:t xml:space="preserve"> </w:t>
      </w:r>
      <w:r w:rsidR="0053764A" w:rsidRPr="00502FC3">
        <w:rPr>
          <w:rFonts w:asciiTheme="majorHAnsi" w:hAnsiTheme="majorHAnsi"/>
          <w:lang w:val="en-US"/>
        </w:rPr>
        <w:t>TV</w:t>
      </w:r>
      <w:r w:rsidR="0053764A" w:rsidRPr="00502FC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Mini bar</w:t>
      </w:r>
      <w:r w:rsidR="0053764A" w:rsidRPr="00502FC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53764A" w:rsidRPr="00502FC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Balcony </w:t>
      </w:r>
      <w:r w:rsidR="0053764A" w:rsidRPr="00502FC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Bathroom with shower</w:t>
      </w:r>
      <w:r w:rsidR="0053764A" w:rsidRPr="00502FC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53764A" w:rsidRPr="00502FC3">
        <w:rPr>
          <w:rFonts w:asciiTheme="majorHAnsi" w:hAnsiTheme="majorHAnsi"/>
        </w:rPr>
        <w:t xml:space="preserve"> • </w:t>
      </w:r>
      <w:r>
        <w:rPr>
          <w:rFonts w:asciiTheme="majorHAnsi" w:hAnsiTheme="majorHAnsi" w:cs="Courier New CYR"/>
          <w:lang w:val="en-US" w:eastAsia="bg-BG"/>
        </w:rPr>
        <w:t>Robes /OR/</w:t>
      </w:r>
      <w:r w:rsidR="00D5501B" w:rsidRPr="00502FC3">
        <w:rPr>
          <w:rFonts w:asciiTheme="majorHAnsi" w:hAnsiTheme="majorHAnsi"/>
        </w:rPr>
        <w:t xml:space="preserve"> </w:t>
      </w:r>
      <w:r w:rsidR="0053764A" w:rsidRPr="00502FC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Baby cot /OR/</w:t>
      </w:r>
      <w:r w:rsidR="0053764A" w:rsidRPr="00502FC3">
        <w:rPr>
          <w:rFonts w:asciiTheme="majorHAnsi" w:hAnsiTheme="majorHAnsi"/>
        </w:rPr>
        <w:t xml:space="preserve"> •</w:t>
      </w:r>
      <w:r w:rsidR="001645F6" w:rsidRPr="00502FC3">
        <w:rPr>
          <w:rFonts w:asciiTheme="majorHAnsi" w:hAnsiTheme="majorHAnsi"/>
        </w:rPr>
        <w:t xml:space="preserve"> </w:t>
      </w:r>
      <w:r w:rsidR="00502FC3" w:rsidRPr="00502FC3">
        <w:rPr>
          <w:rFonts w:asciiTheme="majorHAnsi" w:hAnsiTheme="majorHAnsi"/>
          <w:b/>
          <w:lang w:val="en-US"/>
        </w:rPr>
        <w:t>SGL</w:t>
      </w:r>
      <w:r w:rsidR="00502FC3" w:rsidRPr="00502FC3">
        <w:rPr>
          <w:rFonts w:asciiTheme="majorHAnsi" w:hAnsiTheme="majorHAnsi"/>
          <w:lang w:val="ru-RU"/>
        </w:rPr>
        <w:t xml:space="preserve"> (</w:t>
      </w:r>
      <w:r w:rsidR="001645F6" w:rsidRPr="00502FC3">
        <w:rPr>
          <w:rFonts w:asciiTheme="majorHAnsi" w:hAnsiTheme="majorHAnsi"/>
          <w:lang w:val="ru-RU"/>
        </w:rPr>
        <w:t>16</w:t>
      </w:r>
      <w:r w:rsidR="00EF0D3C">
        <w:rPr>
          <w:rFonts w:asciiTheme="majorHAnsi" w:hAnsiTheme="majorHAnsi"/>
          <w:lang w:val="en-US"/>
        </w:rPr>
        <w:t xml:space="preserve"> sq. m</w:t>
      </w:r>
      <w:r w:rsidR="00EF0D3C">
        <w:rPr>
          <w:rFonts w:asciiTheme="majorHAnsi" w:hAnsiTheme="majorHAnsi"/>
        </w:rPr>
        <w:t>)</w:t>
      </w:r>
      <w:r w:rsidR="00EF0D3C">
        <w:rPr>
          <w:rFonts w:asciiTheme="majorHAnsi" w:hAnsiTheme="majorHAnsi"/>
          <w:lang w:val="en-US"/>
        </w:rPr>
        <w:t>-</w:t>
      </w:r>
      <w:r w:rsidR="00502FC3" w:rsidRPr="00502FC3">
        <w:rPr>
          <w:rFonts w:asciiTheme="majorHAnsi" w:hAnsiTheme="majorHAnsi"/>
          <w:lang w:val="en-US"/>
        </w:rPr>
        <w:t>max</w:t>
      </w:r>
      <w:r w:rsidR="00502FC3" w:rsidRPr="00502FC3">
        <w:rPr>
          <w:rFonts w:asciiTheme="majorHAnsi" w:hAnsiTheme="majorHAnsi"/>
          <w:lang w:val="ru-RU"/>
        </w:rPr>
        <w:t xml:space="preserve"> 1 • </w:t>
      </w:r>
      <w:r w:rsidR="0053764A" w:rsidRPr="00502FC3">
        <w:rPr>
          <w:rFonts w:asciiTheme="majorHAnsi" w:hAnsiTheme="majorHAnsi"/>
          <w:b/>
          <w:lang w:val="en-US" w:eastAsia="bg-BG"/>
        </w:rPr>
        <w:t>DBL</w:t>
      </w:r>
      <w:r w:rsidR="0053764A" w:rsidRPr="00502FC3">
        <w:rPr>
          <w:rFonts w:asciiTheme="majorHAnsi" w:hAnsiTheme="majorHAnsi"/>
          <w:b/>
          <w:lang w:val="ru-RU" w:eastAsia="bg-BG"/>
        </w:rPr>
        <w:t xml:space="preserve"> </w:t>
      </w:r>
      <w:r w:rsidR="0053764A" w:rsidRPr="00502FC3">
        <w:rPr>
          <w:rFonts w:asciiTheme="majorHAnsi" w:hAnsiTheme="majorHAnsi"/>
          <w:b/>
          <w:lang w:val="en-US" w:eastAsia="bg-BG"/>
        </w:rPr>
        <w:t>STD</w:t>
      </w:r>
      <w:r w:rsidR="0053764A" w:rsidRPr="00502FC3">
        <w:rPr>
          <w:rFonts w:asciiTheme="majorHAnsi" w:hAnsiTheme="majorHAnsi"/>
          <w:lang w:eastAsia="bg-BG"/>
        </w:rPr>
        <w:t xml:space="preserve"> (</w:t>
      </w:r>
      <w:r w:rsidR="001645F6" w:rsidRPr="00502FC3">
        <w:rPr>
          <w:rFonts w:asciiTheme="majorHAnsi" w:hAnsiTheme="majorHAnsi"/>
          <w:lang w:eastAsia="bg-BG"/>
        </w:rPr>
        <w:t>18</w:t>
      </w:r>
      <w:r w:rsidR="00EF0D3C">
        <w:rPr>
          <w:rFonts w:asciiTheme="majorHAnsi" w:hAnsiTheme="majorHAnsi"/>
          <w:lang w:eastAsia="bg-BG"/>
        </w:rPr>
        <w:t xml:space="preserve"> sq. m</w:t>
      </w:r>
      <w:r w:rsidR="0053764A" w:rsidRPr="00502FC3">
        <w:rPr>
          <w:rFonts w:asciiTheme="majorHAnsi" w:hAnsiTheme="majorHAnsi"/>
          <w:lang w:eastAsia="bg-BG"/>
        </w:rPr>
        <w:t xml:space="preserve">) </w:t>
      </w:r>
      <w:r w:rsidR="0053764A" w:rsidRPr="00502FC3">
        <w:rPr>
          <w:rFonts w:asciiTheme="majorHAnsi" w:hAnsiTheme="majorHAnsi"/>
          <w:lang w:val="en-US"/>
        </w:rPr>
        <w:t>max</w:t>
      </w:r>
      <w:r w:rsidR="00502FC3" w:rsidRPr="00502FC3">
        <w:rPr>
          <w:rFonts w:asciiTheme="majorHAnsi" w:hAnsiTheme="majorHAnsi"/>
          <w:lang w:val="ru-RU"/>
        </w:rPr>
        <w:t xml:space="preserve"> 2+1/</w:t>
      </w:r>
      <w:r w:rsidR="001645F6" w:rsidRPr="00502FC3">
        <w:rPr>
          <w:rFonts w:asciiTheme="majorHAnsi" w:hAnsiTheme="majorHAnsi"/>
          <w:lang w:val="ru-RU"/>
        </w:rPr>
        <w:t>2+2</w:t>
      </w:r>
      <w:r w:rsidR="0053764A" w:rsidRPr="00502FC3">
        <w:rPr>
          <w:rFonts w:asciiTheme="majorHAnsi" w:hAnsiTheme="majorHAnsi"/>
        </w:rPr>
        <w:t xml:space="preserve"> • </w:t>
      </w:r>
      <w:r w:rsidR="00502FC3" w:rsidRPr="00502FC3">
        <w:rPr>
          <w:rFonts w:asciiTheme="majorHAnsi" w:hAnsiTheme="majorHAnsi"/>
          <w:b/>
          <w:lang w:val="ru-RU" w:eastAsia="bg-BG"/>
        </w:rPr>
        <w:t xml:space="preserve">1 </w:t>
      </w:r>
      <w:r w:rsidR="00502FC3" w:rsidRPr="00502FC3">
        <w:rPr>
          <w:rFonts w:asciiTheme="majorHAnsi" w:hAnsiTheme="majorHAnsi"/>
          <w:b/>
          <w:lang w:val="en-US" w:eastAsia="bg-BG"/>
        </w:rPr>
        <w:t>BR</w:t>
      </w:r>
      <w:r w:rsidR="00502FC3" w:rsidRPr="00502FC3">
        <w:rPr>
          <w:rFonts w:asciiTheme="majorHAnsi" w:hAnsiTheme="majorHAnsi"/>
          <w:b/>
          <w:lang w:val="ru-RU" w:eastAsia="bg-BG"/>
        </w:rPr>
        <w:t xml:space="preserve"> </w:t>
      </w:r>
      <w:r w:rsidR="00502FC3" w:rsidRPr="00502FC3">
        <w:rPr>
          <w:rFonts w:asciiTheme="majorHAnsi" w:hAnsiTheme="majorHAnsi"/>
          <w:b/>
          <w:lang w:val="en-US" w:eastAsia="bg-BG"/>
        </w:rPr>
        <w:t>APP</w:t>
      </w:r>
      <w:r w:rsidR="00EF0D3C">
        <w:rPr>
          <w:rFonts w:asciiTheme="majorHAnsi" w:hAnsiTheme="majorHAnsi"/>
          <w:lang w:eastAsia="bg-BG"/>
        </w:rPr>
        <w:t xml:space="preserve"> (40 </w:t>
      </w:r>
      <w:r w:rsidR="00EF0D3C">
        <w:rPr>
          <w:rFonts w:asciiTheme="majorHAnsi" w:hAnsiTheme="majorHAnsi"/>
          <w:lang w:val="en-US" w:eastAsia="bg-BG"/>
        </w:rPr>
        <w:t>sq. m</w:t>
      </w:r>
      <w:r w:rsidR="0053764A" w:rsidRPr="00502FC3">
        <w:rPr>
          <w:rFonts w:asciiTheme="majorHAnsi" w:hAnsiTheme="majorHAnsi"/>
          <w:lang w:eastAsia="bg-BG"/>
        </w:rPr>
        <w:t>)</w:t>
      </w:r>
      <w:r w:rsidR="00EF0D3C">
        <w:rPr>
          <w:rFonts w:asciiTheme="majorHAnsi" w:hAnsiTheme="majorHAnsi"/>
          <w:lang w:val="en-US" w:eastAsia="bg-BG"/>
        </w:rPr>
        <w:t>-</w:t>
      </w:r>
      <w:r w:rsidR="0053764A" w:rsidRPr="00502FC3">
        <w:rPr>
          <w:rFonts w:asciiTheme="majorHAnsi" w:hAnsiTheme="majorHAnsi"/>
          <w:lang w:val="en-US" w:eastAsia="bg-BG"/>
        </w:rPr>
        <w:t>max</w:t>
      </w:r>
      <w:r w:rsidR="0053764A" w:rsidRPr="00502FC3">
        <w:rPr>
          <w:rFonts w:asciiTheme="majorHAnsi" w:hAnsiTheme="majorHAnsi"/>
          <w:lang w:val="ru-RU" w:eastAsia="bg-BG"/>
        </w:rPr>
        <w:t xml:space="preserve"> 2+2</w:t>
      </w:r>
      <w:r w:rsidR="00502FC3" w:rsidRPr="00502FC3">
        <w:rPr>
          <w:rFonts w:asciiTheme="majorHAnsi" w:hAnsiTheme="majorHAnsi"/>
          <w:lang w:val="ru-RU" w:eastAsia="bg-BG"/>
        </w:rPr>
        <w:t>/</w:t>
      </w:r>
      <w:r w:rsidR="0053764A" w:rsidRPr="00502FC3">
        <w:rPr>
          <w:rFonts w:asciiTheme="majorHAnsi" w:hAnsiTheme="majorHAnsi"/>
          <w:lang w:eastAsia="bg-BG"/>
        </w:rPr>
        <w:t>3</w:t>
      </w:r>
      <w:r w:rsidR="001645F6" w:rsidRPr="00502FC3">
        <w:rPr>
          <w:rFonts w:asciiTheme="majorHAnsi" w:hAnsiTheme="majorHAnsi"/>
          <w:lang w:eastAsia="bg-BG"/>
        </w:rPr>
        <w:t xml:space="preserve"> </w:t>
      </w:r>
      <w:r w:rsidR="001645F6" w:rsidRPr="00502FC3">
        <w:rPr>
          <w:rFonts w:asciiTheme="majorHAnsi" w:hAnsiTheme="majorHAnsi"/>
        </w:rPr>
        <w:t>•</w:t>
      </w:r>
      <w:r w:rsidR="00502FC3" w:rsidRPr="00502FC3">
        <w:rPr>
          <w:rFonts w:asciiTheme="majorHAnsi" w:hAnsiTheme="majorHAnsi"/>
          <w:lang w:eastAsia="bg-BG"/>
        </w:rPr>
        <w:t xml:space="preserve"> </w:t>
      </w:r>
      <w:r w:rsidR="00EF0D3C">
        <w:rPr>
          <w:rFonts w:asciiTheme="majorHAnsi" w:hAnsiTheme="majorHAnsi" w:cs="Courier New"/>
          <w:b/>
          <w:lang w:val="en-US" w:eastAsia="bg-BG"/>
        </w:rPr>
        <w:t>Villa Lux</w:t>
      </w:r>
      <w:r w:rsidR="001645F6" w:rsidRPr="00502FC3">
        <w:rPr>
          <w:rFonts w:asciiTheme="majorHAnsi" w:hAnsiTheme="majorHAnsi" w:cs="Courier New"/>
          <w:lang w:eastAsia="bg-BG"/>
        </w:rPr>
        <w:t xml:space="preserve"> (</w:t>
      </w:r>
      <w:r w:rsidR="00502FC3" w:rsidRPr="00502FC3">
        <w:rPr>
          <w:rFonts w:asciiTheme="majorHAnsi" w:hAnsiTheme="majorHAnsi" w:cs="Courier New"/>
          <w:lang w:val="ru-RU" w:eastAsia="bg-BG"/>
        </w:rPr>
        <w:t>~</w:t>
      </w:r>
      <w:r w:rsidR="00EF0D3C">
        <w:rPr>
          <w:rFonts w:asciiTheme="majorHAnsi" w:hAnsiTheme="majorHAnsi" w:cs="Courier New"/>
          <w:lang w:eastAsia="bg-BG"/>
        </w:rPr>
        <w:t xml:space="preserve">45 </w:t>
      </w:r>
      <w:r w:rsidR="00EF0D3C">
        <w:rPr>
          <w:rFonts w:asciiTheme="majorHAnsi" w:hAnsiTheme="majorHAnsi" w:cs="Courier New"/>
          <w:lang w:val="en-US" w:eastAsia="bg-BG"/>
        </w:rPr>
        <w:t>sq. m</w:t>
      </w:r>
      <w:r w:rsidR="001645F6" w:rsidRPr="00502FC3">
        <w:rPr>
          <w:rFonts w:asciiTheme="majorHAnsi" w:hAnsiTheme="majorHAnsi" w:cs="Courier New"/>
          <w:lang w:eastAsia="bg-BG"/>
        </w:rPr>
        <w:t xml:space="preserve">) </w:t>
      </w:r>
      <w:r w:rsidR="00EF0D3C">
        <w:rPr>
          <w:rFonts w:asciiTheme="majorHAnsi" w:hAnsiTheme="majorHAnsi" w:cs="Courier New"/>
          <w:lang w:val="en-US" w:eastAsia="bg-BG"/>
        </w:rPr>
        <w:t xml:space="preserve">The villas </w:t>
      </w:r>
      <w:r w:rsidR="00EF0D3C" w:rsidRPr="00EF0D3C">
        <w:rPr>
          <w:rFonts w:asciiTheme="majorHAnsi" w:hAnsiTheme="majorHAnsi" w:cs="Courier New"/>
          <w:lang w:eastAsia="bg-BG"/>
        </w:rPr>
        <w:t>consist of two bedrooms, kitchen with living room</w:t>
      </w:r>
      <w:r w:rsidR="00EF0D3C">
        <w:rPr>
          <w:rFonts w:asciiTheme="majorHAnsi" w:hAnsiTheme="majorHAnsi" w:cs="Courier New"/>
          <w:lang w:val="en-US" w:eastAsia="bg-BG"/>
        </w:rPr>
        <w:t>, e</w:t>
      </w:r>
      <w:r w:rsidR="00EF0D3C" w:rsidRPr="00EF0D3C">
        <w:rPr>
          <w:rFonts w:asciiTheme="majorHAnsi" w:hAnsiTheme="majorHAnsi" w:cs="Courier New"/>
          <w:lang w:eastAsia="bg-BG"/>
        </w:rPr>
        <w:t>quipped with a fridge, cooker, electric kettle, microwave oven, extractor fan, kitchen utensils</w:t>
      </w:r>
      <w:r w:rsidR="00EF0D3C">
        <w:rPr>
          <w:rFonts w:asciiTheme="majorHAnsi" w:hAnsiTheme="majorHAnsi"/>
          <w:lang w:val="en-US"/>
        </w:rPr>
        <w:t>, 3 balconies</w:t>
      </w:r>
      <w:r w:rsidR="001645F6" w:rsidRPr="00502FC3">
        <w:rPr>
          <w:rFonts w:asciiTheme="majorHAnsi" w:hAnsiTheme="majorHAnsi" w:cs="Courier New"/>
          <w:lang w:eastAsia="bg-BG"/>
        </w:rPr>
        <w:t>.</w:t>
      </w:r>
    </w:p>
    <w:p w:rsidR="001645F6" w:rsidRPr="00C505A9" w:rsidRDefault="00C505A9" w:rsidP="00502FC3">
      <w:pPr>
        <w:numPr>
          <w:ilvl w:val="1"/>
          <w:numId w:val="0"/>
        </w:numPr>
        <w:spacing w:after="0"/>
        <w:jc w:val="both"/>
        <w:rPr>
          <w:rFonts w:asciiTheme="majorHAnsi" w:hAnsiTheme="majorHAnsi"/>
          <w:kern w:val="36"/>
          <w:lang w:val="en-US" w:eastAsia="bg-BG"/>
        </w:rPr>
      </w:pPr>
      <w:hyperlink r:id="rId7" w:anchor="hotel-kaliakra-info" w:history="1">
        <w:r w:rsidR="00EF0D3C">
          <w:rPr>
            <w:rFonts w:asciiTheme="majorHAnsi" w:hAnsiTheme="majorHAnsi"/>
            <w:b/>
            <w:lang w:val="en-US" w:eastAsia="bg-BG"/>
          </w:rPr>
          <w:t>Beach</w:t>
        </w:r>
      </w:hyperlink>
      <w:r w:rsidR="00EF0D3C">
        <w:rPr>
          <w:rFonts w:asciiTheme="majorHAnsi" w:hAnsiTheme="majorHAnsi"/>
          <w:b/>
          <w:lang w:val="en-US" w:eastAsia="bg-BG"/>
        </w:rPr>
        <w:t xml:space="preserve"> and pool</w:t>
      </w:r>
      <w:r w:rsidR="0053764A" w:rsidRPr="00502FC3">
        <w:rPr>
          <w:rFonts w:asciiTheme="majorHAnsi" w:hAnsiTheme="majorHAnsi"/>
          <w:b/>
          <w:lang w:eastAsia="bg-BG"/>
        </w:rPr>
        <w:t>:</w:t>
      </w:r>
      <w:r w:rsidR="0053764A" w:rsidRPr="00502FC3">
        <w:rPr>
          <w:rFonts w:asciiTheme="majorHAnsi" w:hAnsiTheme="majorHAnsi"/>
          <w:lang w:eastAsia="bg-BG"/>
        </w:rPr>
        <w:t xml:space="preserve"> </w:t>
      </w:r>
      <w:r w:rsidRPr="00C37CCC">
        <w:rPr>
          <w:rFonts w:ascii="Cambria" w:hAnsi="Cambria"/>
          <w:lang w:val="en-US"/>
        </w:rPr>
        <w:t xml:space="preserve">Aqua Park </w:t>
      </w:r>
      <w:r>
        <w:rPr>
          <w:rFonts w:ascii="Cambria" w:hAnsi="Cambria"/>
          <w:lang w:val="en-US"/>
        </w:rPr>
        <w:t>“</w:t>
      </w:r>
      <w:r w:rsidRPr="00C37CCC">
        <w:rPr>
          <w:rFonts w:ascii="Cambria" w:hAnsi="Cambria"/>
          <w:lang w:val="en-US"/>
        </w:rPr>
        <w:t>A</w:t>
      </w:r>
      <w:r>
        <w:rPr>
          <w:rFonts w:ascii="Cambria" w:hAnsi="Cambria"/>
          <w:lang w:val="en-US"/>
        </w:rPr>
        <w:t>qua Mania”</w:t>
      </w:r>
      <w:r w:rsidRPr="00C37CCC">
        <w:rPr>
          <w:rFonts w:ascii="Cambria" w:hAnsi="Cambria"/>
          <w:lang w:val="en-US"/>
        </w:rPr>
        <w:t xml:space="preserve"> </w:t>
      </w:r>
      <w:r w:rsidR="00EF0D3C" w:rsidRPr="00EF0D3C">
        <w:rPr>
          <w:rFonts w:asciiTheme="majorHAnsi" w:hAnsiTheme="majorHAnsi" w:cs="Courier New"/>
        </w:rPr>
        <w:t>- hotel guests get free entry to the water park and the use of all the facilities and slides, as well as umbrellas and sun beds.</w:t>
      </w:r>
      <w:r>
        <w:rPr>
          <w:rFonts w:asciiTheme="majorHAnsi" w:hAnsiTheme="majorHAnsi" w:cs="Courier New"/>
          <w:lang w:val="en-US"/>
        </w:rPr>
        <w:t xml:space="preserve"> </w:t>
      </w:r>
    </w:p>
    <w:p w:rsidR="0053764A" w:rsidRPr="00502FC3" w:rsidRDefault="00EF0D3C" w:rsidP="00EF0D3C">
      <w:pPr>
        <w:spacing w:after="0" w:line="276" w:lineRule="auto"/>
        <w:jc w:val="both"/>
        <w:rPr>
          <w:rFonts w:asciiTheme="majorHAnsi" w:hAnsiTheme="majorHAnsi"/>
          <w:lang w:eastAsia="bg-BG"/>
        </w:rPr>
      </w:pPr>
      <w:bookmarkStart w:id="0" w:name="_GoBack"/>
      <w:r w:rsidRPr="00EF0D3C">
        <w:rPr>
          <w:rFonts w:asciiTheme="majorHAnsi" w:eastAsia="Times New Roman" w:hAnsiTheme="majorHAnsi"/>
          <w:b/>
          <w:lang w:eastAsia="bg-BG"/>
        </w:rPr>
        <w:t xml:space="preserve">Animation: </w:t>
      </w:r>
      <w:r w:rsidRPr="00EF0D3C">
        <w:rPr>
          <w:rFonts w:asciiTheme="majorHAnsi" w:eastAsia="Times New Roman" w:hAnsiTheme="majorHAnsi"/>
          <w:lang w:eastAsia="bg-BG"/>
        </w:rPr>
        <w:t>Entertainment 6 days in week.</w:t>
      </w:r>
      <w:bookmarkEnd w:id="0"/>
    </w:p>
    <w:sectPr w:rsidR="0053764A" w:rsidRPr="00502FC3" w:rsidSect="00DE4D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275C8"/>
    <w:multiLevelType w:val="hybridMultilevel"/>
    <w:tmpl w:val="B52848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75EC6"/>
    <w:multiLevelType w:val="hybridMultilevel"/>
    <w:tmpl w:val="3CAAB4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A5638B"/>
    <w:multiLevelType w:val="hybridMultilevel"/>
    <w:tmpl w:val="31503EC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2E7F15"/>
    <w:multiLevelType w:val="multilevel"/>
    <w:tmpl w:val="3452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C8319F"/>
    <w:multiLevelType w:val="hybridMultilevel"/>
    <w:tmpl w:val="D2CEDAD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401228"/>
    <w:multiLevelType w:val="hybridMultilevel"/>
    <w:tmpl w:val="674C370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E22682"/>
    <w:multiLevelType w:val="multilevel"/>
    <w:tmpl w:val="0404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0F475D8"/>
    <w:multiLevelType w:val="hybridMultilevel"/>
    <w:tmpl w:val="ABA6980A"/>
    <w:lvl w:ilvl="0" w:tplc="32CC1DB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8">
    <w:nsid w:val="67FE483A"/>
    <w:multiLevelType w:val="hybridMultilevel"/>
    <w:tmpl w:val="30324C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8"/>
  </w:num>
  <w:num w:numId="7">
    <w:abstractNumId w:val="4"/>
  </w:num>
  <w:num w:numId="8">
    <w:abstractNumId w:val="5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280"/>
    <w:rsid w:val="00022327"/>
    <w:rsid w:val="00040136"/>
    <w:rsid w:val="00043929"/>
    <w:rsid w:val="00045883"/>
    <w:rsid w:val="00045AFA"/>
    <w:rsid w:val="000514B5"/>
    <w:rsid w:val="00070E26"/>
    <w:rsid w:val="0007565E"/>
    <w:rsid w:val="00075F18"/>
    <w:rsid w:val="00077DEE"/>
    <w:rsid w:val="00087AD9"/>
    <w:rsid w:val="00087D53"/>
    <w:rsid w:val="000A07A6"/>
    <w:rsid w:val="000B0D60"/>
    <w:rsid w:val="000C5888"/>
    <w:rsid w:val="000F3EE8"/>
    <w:rsid w:val="00112041"/>
    <w:rsid w:val="00120F21"/>
    <w:rsid w:val="0012227F"/>
    <w:rsid w:val="001420C6"/>
    <w:rsid w:val="001422D7"/>
    <w:rsid w:val="00151CDC"/>
    <w:rsid w:val="001645F6"/>
    <w:rsid w:val="0017240B"/>
    <w:rsid w:val="00173912"/>
    <w:rsid w:val="001871F4"/>
    <w:rsid w:val="001B20FC"/>
    <w:rsid w:val="001B499E"/>
    <w:rsid w:val="001C6DAA"/>
    <w:rsid w:val="001D39D8"/>
    <w:rsid w:val="001D5292"/>
    <w:rsid w:val="001D6A2C"/>
    <w:rsid w:val="00203E3B"/>
    <w:rsid w:val="002056B6"/>
    <w:rsid w:val="00211C11"/>
    <w:rsid w:val="00227568"/>
    <w:rsid w:val="002319B0"/>
    <w:rsid w:val="00234439"/>
    <w:rsid w:val="0025531A"/>
    <w:rsid w:val="00256477"/>
    <w:rsid w:val="00264240"/>
    <w:rsid w:val="00267D65"/>
    <w:rsid w:val="00270E58"/>
    <w:rsid w:val="00275B10"/>
    <w:rsid w:val="00280BCA"/>
    <w:rsid w:val="00283D8D"/>
    <w:rsid w:val="002A02A7"/>
    <w:rsid w:val="002A57D1"/>
    <w:rsid w:val="002C19FF"/>
    <w:rsid w:val="002D0B28"/>
    <w:rsid w:val="002D48FF"/>
    <w:rsid w:val="002D55A7"/>
    <w:rsid w:val="002D5BC7"/>
    <w:rsid w:val="002D693B"/>
    <w:rsid w:val="002E78B7"/>
    <w:rsid w:val="002F399A"/>
    <w:rsid w:val="003059AA"/>
    <w:rsid w:val="00322AEC"/>
    <w:rsid w:val="0032367F"/>
    <w:rsid w:val="003330CF"/>
    <w:rsid w:val="0034322B"/>
    <w:rsid w:val="00345E38"/>
    <w:rsid w:val="00346131"/>
    <w:rsid w:val="00353271"/>
    <w:rsid w:val="00360943"/>
    <w:rsid w:val="003674D9"/>
    <w:rsid w:val="0037102F"/>
    <w:rsid w:val="0038225B"/>
    <w:rsid w:val="003B2066"/>
    <w:rsid w:val="003E18B0"/>
    <w:rsid w:val="00405D5C"/>
    <w:rsid w:val="00407CA7"/>
    <w:rsid w:val="004135DC"/>
    <w:rsid w:val="004219E8"/>
    <w:rsid w:val="0042327F"/>
    <w:rsid w:val="004443A6"/>
    <w:rsid w:val="004559F3"/>
    <w:rsid w:val="004561D7"/>
    <w:rsid w:val="0046782D"/>
    <w:rsid w:val="00471DA7"/>
    <w:rsid w:val="00476729"/>
    <w:rsid w:val="004A0418"/>
    <w:rsid w:val="004A2AA7"/>
    <w:rsid w:val="004A5631"/>
    <w:rsid w:val="004A7FCE"/>
    <w:rsid w:val="004D4BA0"/>
    <w:rsid w:val="00500AFF"/>
    <w:rsid w:val="00501A1E"/>
    <w:rsid w:val="00502FC3"/>
    <w:rsid w:val="00522A67"/>
    <w:rsid w:val="00525AAD"/>
    <w:rsid w:val="0053764A"/>
    <w:rsid w:val="005444C8"/>
    <w:rsid w:val="00556C93"/>
    <w:rsid w:val="00565F97"/>
    <w:rsid w:val="00571D29"/>
    <w:rsid w:val="005759B6"/>
    <w:rsid w:val="00583547"/>
    <w:rsid w:val="005A7680"/>
    <w:rsid w:val="005B1634"/>
    <w:rsid w:val="005B432B"/>
    <w:rsid w:val="005B6563"/>
    <w:rsid w:val="005B6A6A"/>
    <w:rsid w:val="005D191F"/>
    <w:rsid w:val="005D53F6"/>
    <w:rsid w:val="005E2EF8"/>
    <w:rsid w:val="005F09C4"/>
    <w:rsid w:val="005F4D1F"/>
    <w:rsid w:val="00604126"/>
    <w:rsid w:val="00623034"/>
    <w:rsid w:val="0063458E"/>
    <w:rsid w:val="00640FF9"/>
    <w:rsid w:val="00651D18"/>
    <w:rsid w:val="00656FDC"/>
    <w:rsid w:val="0066651B"/>
    <w:rsid w:val="00694CF6"/>
    <w:rsid w:val="006A06EB"/>
    <w:rsid w:val="006A0E92"/>
    <w:rsid w:val="006A155C"/>
    <w:rsid w:val="006A5439"/>
    <w:rsid w:val="006C41A8"/>
    <w:rsid w:val="006E665B"/>
    <w:rsid w:val="0070314C"/>
    <w:rsid w:val="00727377"/>
    <w:rsid w:val="00743AD1"/>
    <w:rsid w:val="0075532B"/>
    <w:rsid w:val="00764051"/>
    <w:rsid w:val="00784CC3"/>
    <w:rsid w:val="0078649C"/>
    <w:rsid w:val="00790280"/>
    <w:rsid w:val="007A76E5"/>
    <w:rsid w:val="007B32E5"/>
    <w:rsid w:val="007B4419"/>
    <w:rsid w:val="007C4826"/>
    <w:rsid w:val="007D5A91"/>
    <w:rsid w:val="007E2B0D"/>
    <w:rsid w:val="00841AE4"/>
    <w:rsid w:val="00844D9C"/>
    <w:rsid w:val="00854C63"/>
    <w:rsid w:val="008577A2"/>
    <w:rsid w:val="00861945"/>
    <w:rsid w:val="00865841"/>
    <w:rsid w:val="00870825"/>
    <w:rsid w:val="00875EFC"/>
    <w:rsid w:val="0088159F"/>
    <w:rsid w:val="008877A6"/>
    <w:rsid w:val="008900D2"/>
    <w:rsid w:val="0089082D"/>
    <w:rsid w:val="008B09E9"/>
    <w:rsid w:val="008C72D4"/>
    <w:rsid w:val="008C75A4"/>
    <w:rsid w:val="008D4590"/>
    <w:rsid w:val="008D537B"/>
    <w:rsid w:val="008E0809"/>
    <w:rsid w:val="008F371C"/>
    <w:rsid w:val="009237E0"/>
    <w:rsid w:val="00931F6D"/>
    <w:rsid w:val="009A07C7"/>
    <w:rsid w:val="009C33D3"/>
    <w:rsid w:val="009E0BDB"/>
    <w:rsid w:val="009E5F7F"/>
    <w:rsid w:val="009F01E4"/>
    <w:rsid w:val="00A13C2F"/>
    <w:rsid w:val="00A14C7E"/>
    <w:rsid w:val="00A1521F"/>
    <w:rsid w:val="00A27FE0"/>
    <w:rsid w:val="00A31770"/>
    <w:rsid w:val="00A35AAE"/>
    <w:rsid w:val="00A37494"/>
    <w:rsid w:val="00A5038D"/>
    <w:rsid w:val="00A5405B"/>
    <w:rsid w:val="00A57172"/>
    <w:rsid w:val="00A66628"/>
    <w:rsid w:val="00A84351"/>
    <w:rsid w:val="00A86A50"/>
    <w:rsid w:val="00A86FD5"/>
    <w:rsid w:val="00A9290C"/>
    <w:rsid w:val="00A9534D"/>
    <w:rsid w:val="00AA0EC4"/>
    <w:rsid w:val="00AA5103"/>
    <w:rsid w:val="00AD23A9"/>
    <w:rsid w:val="00AD3664"/>
    <w:rsid w:val="00AD6F24"/>
    <w:rsid w:val="00B020A2"/>
    <w:rsid w:val="00B210E0"/>
    <w:rsid w:val="00B31BAB"/>
    <w:rsid w:val="00B32893"/>
    <w:rsid w:val="00B40783"/>
    <w:rsid w:val="00B65175"/>
    <w:rsid w:val="00B667A2"/>
    <w:rsid w:val="00B72927"/>
    <w:rsid w:val="00B9241B"/>
    <w:rsid w:val="00B97304"/>
    <w:rsid w:val="00BB193D"/>
    <w:rsid w:val="00BB6E36"/>
    <w:rsid w:val="00BC35A9"/>
    <w:rsid w:val="00BD2C9C"/>
    <w:rsid w:val="00BE7BA2"/>
    <w:rsid w:val="00C01B93"/>
    <w:rsid w:val="00C47E4C"/>
    <w:rsid w:val="00C505A9"/>
    <w:rsid w:val="00C52568"/>
    <w:rsid w:val="00C735F9"/>
    <w:rsid w:val="00C832B1"/>
    <w:rsid w:val="00C905AA"/>
    <w:rsid w:val="00C929F7"/>
    <w:rsid w:val="00CA3EB1"/>
    <w:rsid w:val="00CA4095"/>
    <w:rsid w:val="00CB0F79"/>
    <w:rsid w:val="00CC01F9"/>
    <w:rsid w:val="00CC239F"/>
    <w:rsid w:val="00CE08E4"/>
    <w:rsid w:val="00CF710A"/>
    <w:rsid w:val="00D02F0C"/>
    <w:rsid w:val="00D04ACA"/>
    <w:rsid w:val="00D14022"/>
    <w:rsid w:val="00D17C90"/>
    <w:rsid w:val="00D219AB"/>
    <w:rsid w:val="00D31B63"/>
    <w:rsid w:val="00D41528"/>
    <w:rsid w:val="00D425A5"/>
    <w:rsid w:val="00D5150B"/>
    <w:rsid w:val="00D5501B"/>
    <w:rsid w:val="00D7224A"/>
    <w:rsid w:val="00D865AC"/>
    <w:rsid w:val="00D94CA1"/>
    <w:rsid w:val="00D950DD"/>
    <w:rsid w:val="00DA589B"/>
    <w:rsid w:val="00DB0807"/>
    <w:rsid w:val="00DD2829"/>
    <w:rsid w:val="00DD58E1"/>
    <w:rsid w:val="00DE4B12"/>
    <w:rsid w:val="00DE4D7B"/>
    <w:rsid w:val="00DE57F6"/>
    <w:rsid w:val="00DF0F88"/>
    <w:rsid w:val="00E16E77"/>
    <w:rsid w:val="00E3211C"/>
    <w:rsid w:val="00E33B73"/>
    <w:rsid w:val="00E359AD"/>
    <w:rsid w:val="00E364E1"/>
    <w:rsid w:val="00EB5C75"/>
    <w:rsid w:val="00EB7912"/>
    <w:rsid w:val="00EC7312"/>
    <w:rsid w:val="00EF0D3C"/>
    <w:rsid w:val="00F06C03"/>
    <w:rsid w:val="00F07843"/>
    <w:rsid w:val="00F1497A"/>
    <w:rsid w:val="00F45736"/>
    <w:rsid w:val="00F53F6B"/>
    <w:rsid w:val="00F62E4F"/>
    <w:rsid w:val="00F654FD"/>
    <w:rsid w:val="00F72300"/>
    <w:rsid w:val="00F769D9"/>
    <w:rsid w:val="00F9536C"/>
    <w:rsid w:val="00F95E86"/>
    <w:rsid w:val="00FB11A7"/>
    <w:rsid w:val="00FB7354"/>
    <w:rsid w:val="00FC2A52"/>
    <w:rsid w:val="00FE54DC"/>
    <w:rsid w:val="00FE6E4A"/>
    <w:rsid w:val="00FF1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D7B"/>
    <w:pPr>
      <w:spacing w:after="160" w:line="259" w:lineRule="auto"/>
    </w:pPr>
    <w:rPr>
      <w:sz w:val="22"/>
      <w:szCs w:val="22"/>
      <w:lang w:val="bg-BG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  <w:lang w:val="en-US" w:eastAsia="bg-BG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  <w:lang w:val="en-US" w:eastAsia="bg-BG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  <w:lang w:val="en-US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790280"/>
    <w:rPr>
      <w:rFonts w:ascii="Calibri Light" w:hAnsi="Calibri Light" w:cs="Times New Roman"/>
      <w:color w:val="2E74B5"/>
      <w:sz w:val="32"/>
    </w:rPr>
  </w:style>
  <w:style w:type="character" w:customStyle="1" w:styleId="Heading2Char">
    <w:name w:val="Heading 2 Char"/>
    <w:link w:val="Heading2"/>
    <w:uiPriority w:val="99"/>
    <w:locked/>
    <w:rsid w:val="00790280"/>
    <w:rPr>
      <w:rFonts w:ascii="Calibri Light" w:hAnsi="Calibri Light" w:cs="Times New Roman"/>
      <w:color w:val="2E74B5"/>
      <w:sz w:val="26"/>
    </w:rPr>
  </w:style>
  <w:style w:type="character" w:customStyle="1" w:styleId="Heading3Char">
    <w:name w:val="Heading 3 Char"/>
    <w:link w:val="Heading3"/>
    <w:uiPriority w:val="99"/>
    <w:locked/>
    <w:rsid w:val="00790280"/>
    <w:rPr>
      <w:rFonts w:ascii="Calibri Light" w:hAnsi="Calibri Light" w:cs="Times New Roman"/>
      <w:color w:val="1F4D78"/>
      <w:sz w:val="24"/>
    </w:rPr>
  </w:style>
  <w:style w:type="character" w:styleId="Hyperlink">
    <w:name w:val="Hyperlink"/>
    <w:uiPriority w:val="99"/>
    <w:rsid w:val="00790280"/>
    <w:rPr>
      <w:rFonts w:cs="Times New Roman"/>
      <w:color w:val="0563C1"/>
      <w:u w:val="single"/>
    </w:rPr>
  </w:style>
  <w:style w:type="paragraph" w:styleId="Subtitle">
    <w:name w:val="Subtitle"/>
    <w:basedOn w:val="Normal"/>
    <w:next w:val="Normal"/>
    <w:link w:val="SubtitleChar"/>
    <w:uiPriority w:val="99"/>
    <w:qFormat/>
    <w:rsid w:val="00790280"/>
    <w:pPr>
      <w:numPr>
        <w:ilvl w:val="1"/>
      </w:numPr>
    </w:pPr>
    <w:rPr>
      <w:rFonts w:eastAsia="Times New Roman"/>
      <w:color w:val="5A5A5A"/>
      <w:spacing w:val="15"/>
      <w:sz w:val="20"/>
      <w:szCs w:val="20"/>
      <w:lang w:val="en-US" w:eastAsia="bg-BG"/>
    </w:rPr>
  </w:style>
  <w:style w:type="character" w:customStyle="1" w:styleId="SubtitleChar">
    <w:name w:val="Subtitle Char"/>
    <w:link w:val="Subtitle"/>
    <w:uiPriority w:val="99"/>
    <w:locked/>
    <w:rsid w:val="00790280"/>
    <w:rPr>
      <w:rFonts w:eastAsia="Times New Roman" w:cs="Times New Roman"/>
      <w:color w:val="5A5A5A"/>
      <w:spacing w:val="15"/>
    </w:rPr>
  </w:style>
  <w:style w:type="character" w:styleId="SubtleEmphasis">
    <w:name w:val="Subtle Emphasis"/>
    <w:uiPriority w:val="99"/>
    <w:qFormat/>
    <w:rsid w:val="00790280"/>
    <w:rPr>
      <w:rFonts w:cs="Times New Roman"/>
      <w:i/>
      <w:color w:val="404040"/>
    </w:rPr>
  </w:style>
  <w:style w:type="character" w:styleId="Emphasis">
    <w:name w:val="Emphasis"/>
    <w:uiPriority w:val="99"/>
    <w:qFormat/>
    <w:rsid w:val="00790280"/>
    <w:rPr>
      <w:rFonts w:cs="Times New Roman"/>
      <w:i/>
    </w:rPr>
  </w:style>
  <w:style w:type="character" w:styleId="Strong">
    <w:name w:val="Strong"/>
    <w:uiPriority w:val="99"/>
    <w:qFormat/>
    <w:rsid w:val="00790280"/>
    <w:rPr>
      <w:rFonts w:cs="Times New Roman"/>
      <w:b/>
    </w:rPr>
  </w:style>
  <w:style w:type="paragraph" w:styleId="NormalWeb">
    <w:name w:val="Normal (Web)"/>
    <w:basedOn w:val="Normal"/>
    <w:uiPriority w:val="99"/>
    <w:semiHidden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uiPriority w:val="99"/>
    <w:rsid w:val="00790280"/>
    <w:rPr>
      <w:rFonts w:cs="Times New Roman"/>
    </w:rPr>
  </w:style>
  <w:style w:type="character" w:customStyle="1" w:styleId="apple-converted-space">
    <w:name w:val="apple-converted-space"/>
    <w:uiPriority w:val="99"/>
    <w:rsid w:val="00790280"/>
    <w:rPr>
      <w:rFonts w:cs="Times New Roman"/>
    </w:rPr>
  </w:style>
  <w:style w:type="paragraph" w:styleId="ListParagraph">
    <w:name w:val="List Paragraph"/>
    <w:basedOn w:val="Normal"/>
    <w:uiPriority w:val="99"/>
    <w:qFormat/>
    <w:rsid w:val="004A56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211C11"/>
    <w:pPr>
      <w:spacing w:after="0" w:line="240" w:lineRule="auto"/>
    </w:pPr>
    <w:rPr>
      <w:rFonts w:ascii="Tahoma" w:hAnsi="Tahoma"/>
      <w:sz w:val="16"/>
      <w:szCs w:val="16"/>
      <w:lang w:val="en-US"/>
    </w:rPr>
  </w:style>
  <w:style w:type="character" w:customStyle="1" w:styleId="BalloonTextChar">
    <w:name w:val="Balloon Text Char"/>
    <w:link w:val="BalloonText"/>
    <w:uiPriority w:val="99"/>
    <w:semiHidden/>
    <w:locked/>
    <w:rsid w:val="00211C11"/>
    <w:rPr>
      <w:rFonts w:ascii="Tahoma" w:hAnsi="Tahoma" w:cs="Times New Roman"/>
      <w:sz w:val="16"/>
      <w:lang w:eastAsia="en-US"/>
    </w:rPr>
  </w:style>
  <w:style w:type="character" w:customStyle="1" w:styleId="CharChar1">
    <w:name w:val="Char Char1"/>
    <w:uiPriority w:val="99"/>
    <w:rsid w:val="00A9290C"/>
    <w:rPr>
      <w:rFonts w:eastAsia="Times New Roman"/>
      <w:color w:val="5A5A5A"/>
      <w:spacing w:val="15"/>
    </w:rPr>
  </w:style>
  <w:style w:type="character" w:customStyle="1" w:styleId="CharChar11">
    <w:name w:val="Char Char11"/>
    <w:uiPriority w:val="99"/>
    <w:rsid w:val="00B31BAB"/>
    <w:rPr>
      <w:rFonts w:eastAsia="Times New Roman"/>
      <w:color w:val="5A5A5A"/>
      <w:spacing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D7B"/>
    <w:pPr>
      <w:spacing w:after="160" w:line="259" w:lineRule="auto"/>
    </w:pPr>
    <w:rPr>
      <w:sz w:val="22"/>
      <w:szCs w:val="22"/>
      <w:lang w:val="bg-BG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  <w:lang w:val="en-US" w:eastAsia="bg-BG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  <w:lang w:val="en-US" w:eastAsia="bg-BG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  <w:lang w:val="en-US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790280"/>
    <w:rPr>
      <w:rFonts w:ascii="Calibri Light" w:hAnsi="Calibri Light" w:cs="Times New Roman"/>
      <w:color w:val="2E74B5"/>
      <w:sz w:val="32"/>
    </w:rPr>
  </w:style>
  <w:style w:type="character" w:customStyle="1" w:styleId="Heading2Char">
    <w:name w:val="Heading 2 Char"/>
    <w:link w:val="Heading2"/>
    <w:uiPriority w:val="99"/>
    <w:locked/>
    <w:rsid w:val="00790280"/>
    <w:rPr>
      <w:rFonts w:ascii="Calibri Light" w:hAnsi="Calibri Light" w:cs="Times New Roman"/>
      <w:color w:val="2E74B5"/>
      <w:sz w:val="26"/>
    </w:rPr>
  </w:style>
  <w:style w:type="character" w:customStyle="1" w:styleId="Heading3Char">
    <w:name w:val="Heading 3 Char"/>
    <w:link w:val="Heading3"/>
    <w:uiPriority w:val="99"/>
    <w:locked/>
    <w:rsid w:val="00790280"/>
    <w:rPr>
      <w:rFonts w:ascii="Calibri Light" w:hAnsi="Calibri Light" w:cs="Times New Roman"/>
      <w:color w:val="1F4D78"/>
      <w:sz w:val="24"/>
    </w:rPr>
  </w:style>
  <w:style w:type="character" w:styleId="Hyperlink">
    <w:name w:val="Hyperlink"/>
    <w:uiPriority w:val="99"/>
    <w:rsid w:val="00790280"/>
    <w:rPr>
      <w:rFonts w:cs="Times New Roman"/>
      <w:color w:val="0563C1"/>
      <w:u w:val="single"/>
    </w:rPr>
  </w:style>
  <w:style w:type="paragraph" w:styleId="Subtitle">
    <w:name w:val="Subtitle"/>
    <w:basedOn w:val="Normal"/>
    <w:next w:val="Normal"/>
    <w:link w:val="SubtitleChar"/>
    <w:uiPriority w:val="99"/>
    <w:qFormat/>
    <w:rsid w:val="00790280"/>
    <w:pPr>
      <w:numPr>
        <w:ilvl w:val="1"/>
      </w:numPr>
    </w:pPr>
    <w:rPr>
      <w:rFonts w:eastAsia="Times New Roman"/>
      <w:color w:val="5A5A5A"/>
      <w:spacing w:val="15"/>
      <w:sz w:val="20"/>
      <w:szCs w:val="20"/>
      <w:lang w:val="en-US" w:eastAsia="bg-BG"/>
    </w:rPr>
  </w:style>
  <w:style w:type="character" w:customStyle="1" w:styleId="SubtitleChar">
    <w:name w:val="Subtitle Char"/>
    <w:link w:val="Subtitle"/>
    <w:uiPriority w:val="99"/>
    <w:locked/>
    <w:rsid w:val="00790280"/>
    <w:rPr>
      <w:rFonts w:eastAsia="Times New Roman" w:cs="Times New Roman"/>
      <w:color w:val="5A5A5A"/>
      <w:spacing w:val="15"/>
    </w:rPr>
  </w:style>
  <w:style w:type="character" w:styleId="SubtleEmphasis">
    <w:name w:val="Subtle Emphasis"/>
    <w:uiPriority w:val="99"/>
    <w:qFormat/>
    <w:rsid w:val="00790280"/>
    <w:rPr>
      <w:rFonts w:cs="Times New Roman"/>
      <w:i/>
      <w:color w:val="404040"/>
    </w:rPr>
  </w:style>
  <w:style w:type="character" w:styleId="Emphasis">
    <w:name w:val="Emphasis"/>
    <w:uiPriority w:val="99"/>
    <w:qFormat/>
    <w:rsid w:val="00790280"/>
    <w:rPr>
      <w:rFonts w:cs="Times New Roman"/>
      <w:i/>
    </w:rPr>
  </w:style>
  <w:style w:type="character" w:styleId="Strong">
    <w:name w:val="Strong"/>
    <w:uiPriority w:val="99"/>
    <w:qFormat/>
    <w:rsid w:val="00790280"/>
    <w:rPr>
      <w:rFonts w:cs="Times New Roman"/>
      <w:b/>
    </w:rPr>
  </w:style>
  <w:style w:type="paragraph" w:styleId="NormalWeb">
    <w:name w:val="Normal (Web)"/>
    <w:basedOn w:val="Normal"/>
    <w:uiPriority w:val="99"/>
    <w:semiHidden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uiPriority w:val="99"/>
    <w:rsid w:val="00790280"/>
    <w:rPr>
      <w:rFonts w:cs="Times New Roman"/>
    </w:rPr>
  </w:style>
  <w:style w:type="character" w:customStyle="1" w:styleId="apple-converted-space">
    <w:name w:val="apple-converted-space"/>
    <w:uiPriority w:val="99"/>
    <w:rsid w:val="00790280"/>
    <w:rPr>
      <w:rFonts w:cs="Times New Roman"/>
    </w:rPr>
  </w:style>
  <w:style w:type="paragraph" w:styleId="ListParagraph">
    <w:name w:val="List Paragraph"/>
    <w:basedOn w:val="Normal"/>
    <w:uiPriority w:val="99"/>
    <w:qFormat/>
    <w:rsid w:val="004A56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211C11"/>
    <w:pPr>
      <w:spacing w:after="0" w:line="240" w:lineRule="auto"/>
    </w:pPr>
    <w:rPr>
      <w:rFonts w:ascii="Tahoma" w:hAnsi="Tahoma"/>
      <w:sz w:val="16"/>
      <w:szCs w:val="16"/>
      <w:lang w:val="en-US"/>
    </w:rPr>
  </w:style>
  <w:style w:type="character" w:customStyle="1" w:styleId="BalloonTextChar">
    <w:name w:val="Balloon Text Char"/>
    <w:link w:val="BalloonText"/>
    <w:uiPriority w:val="99"/>
    <w:semiHidden/>
    <w:locked/>
    <w:rsid w:val="00211C11"/>
    <w:rPr>
      <w:rFonts w:ascii="Tahoma" w:hAnsi="Tahoma" w:cs="Times New Roman"/>
      <w:sz w:val="16"/>
      <w:lang w:eastAsia="en-US"/>
    </w:rPr>
  </w:style>
  <w:style w:type="character" w:customStyle="1" w:styleId="CharChar1">
    <w:name w:val="Char Char1"/>
    <w:uiPriority w:val="99"/>
    <w:rsid w:val="00A9290C"/>
    <w:rPr>
      <w:rFonts w:eastAsia="Times New Roman"/>
      <w:color w:val="5A5A5A"/>
      <w:spacing w:val="15"/>
    </w:rPr>
  </w:style>
  <w:style w:type="character" w:customStyle="1" w:styleId="CharChar11">
    <w:name w:val="Char Char11"/>
    <w:uiPriority w:val="99"/>
    <w:rsid w:val="00B31BAB"/>
    <w:rPr>
      <w:rFonts w:eastAsia="Times New Roman"/>
      <w:color w:val="5A5A5A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94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6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6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albena.bg/bg/hotels/hotel-kaliakra-albena-bulgaria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mplexralitsa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Asen Georgiev</dc:creator>
  <cp:lastModifiedBy>TDKM</cp:lastModifiedBy>
  <cp:revision>5</cp:revision>
  <cp:lastPrinted>2014-10-01T08:39:00Z</cp:lastPrinted>
  <dcterms:created xsi:type="dcterms:W3CDTF">2016-04-30T07:52:00Z</dcterms:created>
  <dcterms:modified xsi:type="dcterms:W3CDTF">2016-04-30T08:41:00Z</dcterms:modified>
</cp:coreProperties>
</file>